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939CB" w14:textId="77777777" w:rsidR="001166B5" w:rsidRPr="004D218F" w:rsidRDefault="001166B5" w:rsidP="002F549E">
      <w:pPr>
        <w:tabs>
          <w:tab w:val="right" w:pos="8280"/>
        </w:tabs>
        <w:spacing w:after="0"/>
        <w:ind w:right="-22"/>
        <w:contextualSpacing/>
        <w:jc w:val="center"/>
        <w:rPr>
          <w:rFonts w:ascii="Verdana" w:hAnsi="Verdana"/>
          <w:caps/>
          <w:color w:val="002060"/>
          <w:sz w:val="20"/>
          <w:lang w:val="en-GB"/>
        </w:rPr>
      </w:pPr>
    </w:p>
    <w:p w14:paraId="389C5DE4" w14:textId="4C93EDD5" w:rsidR="00D22628" w:rsidRPr="00EF257B" w:rsidRDefault="00346C0E" w:rsidP="00EF257B">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 xml:space="preserve">Erasmus+ </w:t>
      </w:r>
      <w:r w:rsidR="00D22628" w:rsidRPr="00EF257B">
        <w:rPr>
          <w:rFonts w:ascii="Verdana" w:hAnsi="Verdana" w:cs="Arial"/>
          <w:b/>
          <w:color w:val="002060"/>
          <w:sz w:val="36"/>
          <w:szCs w:val="36"/>
          <w:lang w:val="en-GB"/>
        </w:rPr>
        <w:t>Mobility Agreement</w:t>
      </w:r>
    </w:p>
    <w:p w14:paraId="56E939CC" w14:textId="42803F82" w:rsidR="001166B5" w:rsidRDefault="00D22628" w:rsidP="00EF257B">
      <w:pPr>
        <w:spacing w:after="120"/>
        <w:ind w:right="28"/>
        <w:jc w:val="center"/>
        <w:rPr>
          <w:rFonts w:ascii="Verdana" w:hAnsi="Verdana" w:cs="Arial"/>
          <w:b/>
          <w:color w:val="002060"/>
          <w:sz w:val="36"/>
          <w:szCs w:val="36"/>
          <w:lang w:val="en-GB"/>
        </w:rPr>
      </w:pPr>
      <w:r w:rsidRPr="00EF257B">
        <w:rPr>
          <w:rFonts w:ascii="Verdana" w:hAnsi="Verdana" w:cs="Arial"/>
          <w:b/>
          <w:color w:val="002060"/>
          <w:sz w:val="36"/>
          <w:szCs w:val="36"/>
          <w:lang w:val="en-GB"/>
        </w:rPr>
        <w:t>Staff Mobility For Teaching</w:t>
      </w:r>
      <w:r w:rsidR="00AA696D">
        <w:rPr>
          <w:rStyle w:val="Endnotenzeichen"/>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A068534" w14:textId="17F27A9E" w:rsidR="00252D45" w:rsidRDefault="00252D45" w:rsidP="00743F98">
      <w:pPr>
        <w:pStyle w:val="Kommentartext"/>
        <w:tabs>
          <w:tab w:val="left" w:pos="2552"/>
          <w:tab w:val="left" w:pos="3686"/>
          <w:tab w:val="left" w:pos="5954"/>
        </w:tabs>
        <w:spacing w:after="0"/>
        <w:rPr>
          <w:rFonts w:ascii="Verdana" w:hAnsi="Verdana" w:cs="Calibri"/>
          <w:i/>
          <w:lang w:val="en-GB"/>
        </w:rPr>
      </w:pPr>
      <w:r w:rsidRPr="00490F95">
        <w:rPr>
          <w:rFonts w:ascii="Verdana" w:hAnsi="Verdana" w:cs="Calibri"/>
          <w:lang w:val="en-GB"/>
        </w:rPr>
        <w:t xml:space="preserve">Planned period of the </w:t>
      </w:r>
      <w:r w:rsidR="00743F98">
        <w:rPr>
          <w:rFonts w:ascii="Verdana" w:hAnsi="Verdana" w:cs="Calibri"/>
          <w:lang w:val="en-GB"/>
        </w:rPr>
        <w:t xml:space="preserve">physical </w:t>
      </w:r>
      <w:r w:rsidR="00346C0E">
        <w:rPr>
          <w:rFonts w:ascii="Verdana" w:hAnsi="Verdana" w:cs="Calibri"/>
          <w:lang w:val="en-GB"/>
        </w:rPr>
        <w:t>mobility</w:t>
      </w:r>
      <w:r w:rsidRPr="00490F95">
        <w:rPr>
          <w:rFonts w:ascii="Verdana" w:hAnsi="Verdana" w:cs="Calibri"/>
          <w:lang w:val="en-GB"/>
        </w:rPr>
        <w:t xml:space="preserve">: from </w:t>
      </w:r>
      <w:r w:rsidRPr="00490F95">
        <w:rPr>
          <w:rFonts w:ascii="Verdana" w:hAnsi="Verdana" w:cs="Calibri"/>
          <w:i/>
          <w:lang w:val="en-GB"/>
        </w:rPr>
        <w:t>[day/month/year]</w:t>
      </w:r>
      <w:r w:rsidR="00743F98">
        <w:rPr>
          <w:rFonts w:ascii="Verdana" w:hAnsi="Verdana" w:cs="Calibri"/>
          <w:lang w:val="en-GB"/>
        </w:rPr>
        <w:t xml:space="preserve"> to</w:t>
      </w:r>
      <w:r w:rsidRPr="00490F95">
        <w:rPr>
          <w:rFonts w:ascii="Verdana" w:hAnsi="Verdana" w:cs="Calibri"/>
          <w:lang w:val="en-GB"/>
        </w:rPr>
        <w:t xml:space="preserve"> </w:t>
      </w:r>
      <w:r w:rsidRPr="00490F95">
        <w:rPr>
          <w:rFonts w:ascii="Verdana" w:hAnsi="Verdana" w:cs="Calibri"/>
          <w:i/>
          <w:lang w:val="en-GB"/>
        </w:rPr>
        <w:t>[day/month/year]</w:t>
      </w:r>
    </w:p>
    <w:p w14:paraId="2D8D8A40" w14:textId="77777777" w:rsidR="00490F95" w:rsidRDefault="00490F95" w:rsidP="00B223B0">
      <w:pPr>
        <w:pStyle w:val="Kommentartext"/>
        <w:tabs>
          <w:tab w:val="left" w:pos="2552"/>
          <w:tab w:val="left" w:pos="3686"/>
          <w:tab w:val="left" w:pos="5954"/>
        </w:tabs>
        <w:spacing w:after="0"/>
        <w:rPr>
          <w:rFonts w:ascii="Verdana" w:hAnsi="Verdana" w:cs="Calibri"/>
          <w:lang w:val="en-GB"/>
        </w:rPr>
      </w:pPr>
    </w:p>
    <w:p w14:paraId="05D39490" w14:textId="7C0D78E0" w:rsidR="00252D45" w:rsidRDefault="00252D45" w:rsidP="00B223B0">
      <w:pPr>
        <w:pStyle w:val="Kommentartext"/>
        <w:tabs>
          <w:tab w:val="left" w:pos="2552"/>
          <w:tab w:val="left" w:pos="3686"/>
          <w:tab w:val="left" w:pos="5954"/>
        </w:tabs>
        <w:spacing w:after="0"/>
        <w:rPr>
          <w:rFonts w:ascii="Verdana" w:hAnsi="Verdana" w:cs="Calibri"/>
          <w:lang w:val="en-GB"/>
        </w:rPr>
      </w:pPr>
      <w:r w:rsidRPr="00490F95">
        <w:rPr>
          <w:rFonts w:ascii="Verdana" w:hAnsi="Verdana" w:cs="Calibri"/>
          <w:lang w:val="en-GB"/>
        </w:rPr>
        <w:t>Duration</w:t>
      </w:r>
      <w:r w:rsidR="00B96BA4">
        <w:rPr>
          <w:rFonts w:ascii="Verdana" w:hAnsi="Verdana" w:cs="Calibri"/>
          <w:lang w:val="en-GB"/>
        </w:rPr>
        <w:t xml:space="preserve"> of physical mobility</w:t>
      </w:r>
      <w:r w:rsidRPr="00490F95">
        <w:rPr>
          <w:rFonts w:ascii="Verdana" w:hAnsi="Verdana" w:cs="Calibri"/>
          <w:lang w:val="en-GB"/>
        </w:rPr>
        <w:t xml:space="preserve"> (days) – excluding travel days: ………………….</w:t>
      </w:r>
      <w:r>
        <w:rPr>
          <w:rFonts w:ascii="Verdana" w:hAnsi="Verdana" w:cs="Calibri"/>
          <w:lang w:val="en-GB"/>
        </w:rPr>
        <w:t xml:space="preserve"> </w:t>
      </w:r>
    </w:p>
    <w:p w14:paraId="013E523E" w14:textId="77777777" w:rsidR="00743F98" w:rsidRDefault="00743F98" w:rsidP="00B223B0">
      <w:pPr>
        <w:pStyle w:val="Kommentartext"/>
        <w:tabs>
          <w:tab w:val="left" w:pos="2552"/>
          <w:tab w:val="left" w:pos="3686"/>
          <w:tab w:val="left" w:pos="5954"/>
        </w:tabs>
        <w:spacing w:after="0"/>
        <w:rPr>
          <w:lang w:val="en-GB"/>
        </w:rPr>
      </w:pPr>
    </w:p>
    <w:p w14:paraId="3B3E2CD3" w14:textId="4F70B1BF" w:rsidR="00743F98" w:rsidRDefault="00743F98" w:rsidP="00743F98">
      <w:pPr>
        <w:pStyle w:val="Kommentartext"/>
        <w:tabs>
          <w:tab w:val="left" w:pos="2552"/>
          <w:tab w:val="left" w:pos="3686"/>
          <w:tab w:val="left" w:pos="5954"/>
        </w:tabs>
        <w:spacing w:after="0"/>
        <w:rPr>
          <w:rFonts w:ascii="Verdana" w:hAnsi="Verdana" w:cs="Calibri"/>
          <w:i/>
          <w:lang w:val="en-GB"/>
        </w:rPr>
      </w:pPr>
      <w:r w:rsidRPr="00743F98">
        <w:rPr>
          <w:rFonts w:ascii="Verdana" w:hAnsi="Verdana" w:cs="Calibri"/>
          <w:lang w:val="en-GB"/>
        </w:rPr>
        <w:t>If applicable, planned period</w:t>
      </w:r>
      <w:r>
        <w:rPr>
          <w:rFonts w:ascii="Verdana" w:hAnsi="Verdana" w:cs="Calibri"/>
          <w:lang w:val="en-GB"/>
        </w:rPr>
        <w:t xml:space="preserve"> </w:t>
      </w:r>
      <w:r w:rsidRPr="00743F98">
        <w:rPr>
          <w:rFonts w:ascii="Verdana" w:hAnsi="Verdana" w:cs="Calibri"/>
          <w:lang w:val="en-GB"/>
        </w:rPr>
        <w:t xml:space="preserve">of the virtual </w:t>
      </w:r>
      <w:r>
        <w:rPr>
          <w:rFonts w:ascii="Verdana" w:hAnsi="Verdana" w:cs="Calibri"/>
          <w:lang w:val="en-GB"/>
        </w:rPr>
        <w:t>component</w:t>
      </w:r>
      <w:r w:rsidRPr="00743F98">
        <w:rPr>
          <w:rFonts w:ascii="Verdana" w:hAnsi="Verdana" w:cs="Calibri"/>
          <w:lang w:val="en-GB"/>
        </w:rPr>
        <w:t xml:space="preserve">: from </w:t>
      </w:r>
      <w:r w:rsidRPr="00490F95">
        <w:rPr>
          <w:rFonts w:ascii="Verdana" w:hAnsi="Verdana" w:cs="Calibri"/>
          <w:i/>
          <w:lang w:val="en-GB"/>
        </w:rPr>
        <w:t>[day/month/year]</w:t>
      </w:r>
      <w:r>
        <w:rPr>
          <w:rFonts w:ascii="Verdana" w:hAnsi="Verdana" w:cs="Calibri"/>
          <w:lang w:val="en-GB"/>
        </w:rPr>
        <w:t xml:space="preserve"> to</w:t>
      </w:r>
      <w:r w:rsidRPr="00490F95">
        <w:rPr>
          <w:rFonts w:ascii="Verdana" w:hAnsi="Verdana" w:cs="Calibri"/>
          <w:lang w:val="en-GB"/>
        </w:rPr>
        <w:t xml:space="preserve"> </w:t>
      </w:r>
      <w:r w:rsidRPr="00490F95">
        <w:rPr>
          <w:rFonts w:ascii="Verdana" w:hAnsi="Verdana" w:cs="Calibri"/>
          <w:i/>
          <w:lang w:val="en-GB"/>
        </w:rPr>
        <w:t>[day/month/year]</w:t>
      </w:r>
    </w:p>
    <w:p w14:paraId="185A8BBD" w14:textId="77777777" w:rsidR="00743F98" w:rsidRDefault="00743F98" w:rsidP="00743F98">
      <w:pPr>
        <w:pStyle w:val="Kommentartext"/>
        <w:tabs>
          <w:tab w:val="left" w:pos="2552"/>
          <w:tab w:val="left" w:pos="3686"/>
          <w:tab w:val="left" w:pos="5954"/>
        </w:tabs>
        <w:spacing w:after="0"/>
        <w:rPr>
          <w:rFonts w:ascii="Verdana" w:hAnsi="Verdana" w:cs="Arial"/>
          <w:b/>
          <w:color w:val="002060"/>
          <w:lang w:val="en-GB"/>
        </w:rPr>
      </w:pP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358"/>
        <w:gridCol w:w="2024"/>
        <w:gridCol w:w="2203"/>
        <w:gridCol w:w="2193"/>
      </w:tblGrid>
      <w:tr w:rsidR="001B0BB8" w:rsidRPr="007673FA" w14:paraId="56E939D3" w14:textId="77777777" w:rsidTr="004342B5">
        <w:trPr>
          <w:trHeight w:val="334"/>
        </w:trPr>
        <w:tc>
          <w:tcPr>
            <w:tcW w:w="2376" w:type="dxa"/>
            <w:shd w:val="clear" w:color="auto" w:fill="FFFFFF"/>
          </w:tcPr>
          <w:p w14:paraId="56E939CF" w14:textId="77777777"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088" w:type="dxa"/>
            <w:shd w:val="clear" w:color="auto" w:fill="FFFFFF"/>
          </w:tcPr>
          <w:p w14:paraId="56E939D0" w14:textId="77777777" w:rsidR="001903D7" w:rsidRPr="007673FA" w:rsidRDefault="001903D7" w:rsidP="004342B5">
            <w:pPr>
              <w:shd w:val="clear" w:color="auto" w:fill="FFFFFF"/>
              <w:spacing w:after="120"/>
              <w:jc w:val="left"/>
              <w:rPr>
                <w:rFonts w:ascii="Verdana" w:hAnsi="Verdana" w:cs="Arial"/>
                <w:b/>
                <w:color w:val="002060"/>
                <w:sz w:val="20"/>
                <w:lang w:val="en-GB"/>
              </w:rPr>
            </w:pPr>
          </w:p>
        </w:tc>
        <w:tc>
          <w:tcPr>
            <w:tcW w:w="2232"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232" w:type="dxa"/>
            <w:shd w:val="clear" w:color="auto" w:fill="FFFFFF"/>
          </w:tcPr>
          <w:p w14:paraId="56E939D2" w14:textId="77777777" w:rsidR="001903D7" w:rsidRPr="007673FA" w:rsidRDefault="001903D7" w:rsidP="004342B5">
            <w:pPr>
              <w:shd w:val="clear" w:color="auto" w:fill="FFFFFF"/>
              <w:spacing w:after="120"/>
              <w:ind w:right="-113"/>
              <w:jc w:val="left"/>
              <w:rPr>
                <w:rFonts w:ascii="Verdana" w:hAnsi="Verdana" w:cs="Arial"/>
                <w:b/>
                <w:color w:val="002060"/>
                <w:sz w:val="20"/>
                <w:lang w:val="en-GB"/>
              </w:rPr>
            </w:pPr>
          </w:p>
        </w:tc>
      </w:tr>
      <w:tr w:rsidR="003D7EC0" w:rsidRPr="007673FA" w14:paraId="56E939D8" w14:textId="77777777" w:rsidTr="004342B5">
        <w:trPr>
          <w:trHeight w:val="412"/>
        </w:trPr>
        <w:tc>
          <w:tcPr>
            <w:tcW w:w="2376" w:type="dxa"/>
            <w:shd w:val="clear" w:color="auto" w:fill="FFFFFF"/>
          </w:tcPr>
          <w:p w14:paraId="56E939D4"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Endnotenzeichen"/>
                <w:rFonts w:ascii="Verdana" w:hAnsi="Verdana" w:cs="Arial"/>
                <w:sz w:val="20"/>
                <w:lang w:val="en-GB"/>
              </w:rPr>
              <w:endnoteReference w:id="2"/>
            </w:r>
          </w:p>
        </w:tc>
        <w:tc>
          <w:tcPr>
            <w:tcW w:w="2088" w:type="dxa"/>
            <w:shd w:val="clear" w:color="auto" w:fill="FFFFFF"/>
          </w:tcPr>
          <w:p w14:paraId="56E939D5" w14:textId="77777777" w:rsidR="001903D7" w:rsidRPr="007673FA" w:rsidRDefault="001903D7" w:rsidP="004342B5">
            <w:pPr>
              <w:shd w:val="clear" w:color="auto" w:fill="FFFFFF"/>
              <w:spacing w:after="120"/>
              <w:jc w:val="left"/>
              <w:rPr>
                <w:rFonts w:ascii="Verdana" w:hAnsi="Verdana" w:cs="Arial"/>
                <w:color w:val="002060"/>
                <w:sz w:val="20"/>
                <w:lang w:val="en-GB"/>
              </w:rPr>
            </w:pPr>
          </w:p>
        </w:tc>
        <w:tc>
          <w:tcPr>
            <w:tcW w:w="2232"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Endnotenzeichen"/>
                <w:rFonts w:ascii="Verdana" w:hAnsi="Verdana" w:cs="Arial"/>
                <w:sz w:val="20"/>
                <w:lang w:val="en-GB"/>
              </w:rPr>
              <w:endnoteReference w:id="3"/>
            </w:r>
          </w:p>
        </w:tc>
        <w:tc>
          <w:tcPr>
            <w:tcW w:w="2232" w:type="dxa"/>
            <w:shd w:val="clear" w:color="auto" w:fill="FFFFFF"/>
          </w:tcPr>
          <w:p w14:paraId="56E939D7" w14:textId="77777777" w:rsidR="001903D7" w:rsidRPr="007673FA" w:rsidRDefault="001903D7" w:rsidP="004342B5">
            <w:pPr>
              <w:shd w:val="clear" w:color="auto" w:fill="FFFFFF"/>
              <w:spacing w:after="120"/>
              <w:ind w:right="-113"/>
              <w:jc w:val="left"/>
              <w:rPr>
                <w:rFonts w:ascii="Verdana" w:hAnsi="Verdana" w:cs="Arial"/>
                <w:b/>
                <w:sz w:val="20"/>
                <w:lang w:val="en-GB"/>
              </w:rPr>
            </w:pPr>
          </w:p>
        </w:tc>
      </w:tr>
      <w:tr w:rsidR="003D7EC0" w:rsidRPr="007673FA" w14:paraId="56E939DD" w14:textId="77777777" w:rsidTr="004342B5">
        <w:tc>
          <w:tcPr>
            <w:tcW w:w="2376" w:type="dxa"/>
            <w:shd w:val="clear" w:color="auto" w:fill="FFFFFF"/>
          </w:tcPr>
          <w:p w14:paraId="56E939D9" w14:textId="0FEEDBDE" w:rsidR="001903D7" w:rsidRPr="007673FA" w:rsidRDefault="00DF7065" w:rsidP="00B223B0">
            <w:pPr>
              <w:shd w:val="clear" w:color="auto" w:fill="FFFFFF"/>
              <w:spacing w:after="120"/>
              <w:ind w:right="-993"/>
              <w:jc w:val="left"/>
              <w:rPr>
                <w:rFonts w:ascii="Verdana" w:hAnsi="Verdana" w:cs="Arial"/>
                <w:sz w:val="20"/>
                <w:lang w:val="en-GB"/>
              </w:rPr>
            </w:pPr>
            <w:r>
              <w:rPr>
                <w:rFonts w:ascii="Verdana" w:hAnsi="Verdana" w:cs="Arial"/>
                <w:sz w:val="20"/>
                <w:lang w:val="en-GB"/>
              </w:rPr>
              <w:t>Sex</w:t>
            </w:r>
            <w:r w:rsidR="00AA0AF4" w:rsidRPr="007673FA">
              <w:rPr>
                <w:rFonts w:ascii="Verdana" w:hAnsi="Verdana" w:cs="Arial"/>
                <w:sz w:val="20"/>
                <w:lang w:val="en-GB"/>
              </w:rPr>
              <w:t xml:space="preserve"> </w:t>
            </w:r>
            <w:r w:rsidR="00AA0AF4" w:rsidRPr="00743F98">
              <w:rPr>
                <w:rFonts w:ascii="Verdana" w:hAnsi="Verdana" w:cs="Calibri"/>
                <w:sz w:val="20"/>
                <w:lang w:val="en-GB"/>
              </w:rPr>
              <w:t>[</w:t>
            </w:r>
            <w:r w:rsidR="00AA0AF4" w:rsidRPr="00743F98">
              <w:rPr>
                <w:rFonts w:ascii="Verdana" w:hAnsi="Verdana" w:cs="Calibri"/>
                <w:i/>
                <w:sz w:val="20"/>
                <w:lang w:val="en-GB"/>
              </w:rPr>
              <w:t>M/F</w:t>
            </w:r>
            <w:r w:rsidR="00743F98" w:rsidRPr="00743F98">
              <w:rPr>
                <w:rFonts w:ascii="Verdana" w:hAnsi="Verdana" w:cs="Calibri"/>
                <w:i/>
                <w:sz w:val="20"/>
                <w:lang w:val="en-GB"/>
              </w:rPr>
              <w:t>/Undefined</w:t>
            </w:r>
            <w:r w:rsidR="00AA0AF4" w:rsidRPr="00743F98">
              <w:rPr>
                <w:rFonts w:ascii="Verdana" w:hAnsi="Verdana" w:cs="Calibri"/>
                <w:sz w:val="20"/>
                <w:lang w:val="en-GB"/>
              </w:rPr>
              <w:t>]</w:t>
            </w:r>
          </w:p>
        </w:tc>
        <w:tc>
          <w:tcPr>
            <w:tcW w:w="2088" w:type="dxa"/>
            <w:shd w:val="clear" w:color="auto" w:fill="FFFFFF"/>
          </w:tcPr>
          <w:p w14:paraId="56E939DA" w14:textId="77777777" w:rsidR="001903D7" w:rsidRPr="007673FA" w:rsidRDefault="001903D7" w:rsidP="004342B5">
            <w:pPr>
              <w:shd w:val="clear" w:color="auto" w:fill="FFFFFF"/>
              <w:spacing w:after="120"/>
              <w:jc w:val="left"/>
              <w:rPr>
                <w:rFonts w:ascii="Verdana" w:hAnsi="Verdana" w:cs="Arial"/>
                <w:color w:val="002060"/>
                <w:sz w:val="20"/>
                <w:lang w:val="en-GB"/>
              </w:rPr>
            </w:pPr>
          </w:p>
        </w:tc>
        <w:tc>
          <w:tcPr>
            <w:tcW w:w="2232"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232" w:type="dxa"/>
            <w:shd w:val="clear" w:color="auto" w:fill="FFFFFF"/>
          </w:tcPr>
          <w:p w14:paraId="56E939DC" w14:textId="77777777" w:rsidR="001903D7" w:rsidRPr="007673FA" w:rsidRDefault="00AA0AF4" w:rsidP="004342B5">
            <w:pPr>
              <w:shd w:val="clear" w:color="auto" w:fill="FFFFFF"/>
              <w:spacing w:after="120"/>
              <w:ind w:right="-113"/>
              <w:jc w:val="left"/>
              <w:rPr>
                <w:rFonts w:ascii="Verdana" w:hAnsi="Verdana" w:cs="Arial"/>
                <w:b/>
                <w:color w:val="002060"/>
                <w:sz w:val="20"/>
                <w:lang w:val="en-GB"/>
              </w:rPr>
            </w:pPr>
            <w:r w:rsidRPr="00743F98">
              <w:rPr>
                <w:rFonts w:ascii="Verdana" w:hAnsi="Verdana" w:cs="Arial"/>
                <w:sz w:val="20"/>
                <w:lang w:val="en-GB"/>
              </w:rPr>
              <w:t>20../20..</w:t>
            </w:r>
          </w:p>
        </w:tc>
      </w:tr>
      <w:tr w:rsidR="0081766A" w:rsidRPr="007673FA" w14:paraId="56E939E2" w14:textId="77777777" w:rsidTr="00743F98">
        <w:tc>
          <w:tcPr>
            <w:tcW w:w="2376" w:type="dxa"/>
            <w:shd w:val="clear" w:color="auto" w:fill="FFFFFF"/>
          </w:tcPr>
          <w:p w14:paraId="56E939DE" w14:textId="77777777"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p>
        </w:tc>
        <w:tc>
          <w:tcPr>
            <w:tcW w:w="6552" w:type="dxa"/>
            <w:gridSpan w:val="3"/>
            <w:shd w:val="clear" w:color="auto" w:fill="FFFFFF"/>
          </w:tcPr>
          <w:p w14:paraId="56E939E1" w14:textId="77777777"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C817D95"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 xml:space="preserve">The Sending </w:t>
      </w:r>
      <w:r w:rsidR="0095209A">
        <w:rPr>
          <w:rFonts w:ascii="Verdana" w:hAnsi="Verdana" w:cs="Arial"/>
          <w:b/>
          <w:color w:val="002060"/>
          <w:szCs w:val="24"/>
          <w:lang w:val="en-GB"/>
        </w:rPr>
        <w:t>Organisation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03"/>
        <w:gridCol w:w="2155"/>
        <w:gridCol w:w="2228"/>
        <w:gridCol w:w="2186"/>
      </w:tblGrid>
      <w:tr w:rsidR="00116FBB" w:rsidRPr="009F5B61" w14:paraId="56E939EA" w14:textId="77777777" w:rsidTr="004342B5">
        <w:trPr>
          <w:trHeight w:val="314"/>
        </w:trPr>
        <w:tc>
          <w:tcPr>
            <w:tcW w:w="2228" w:type="dxa"/>
            <w:shd w:val="clear" w:color="auto" w:fill="FFFFFF"/>
          </w:tcPr>
          <w:p w14:paraId="56E939E5" w14:textId="77777777"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684" w:type="dxa"/>
            <w:gridSpan w:val="3"/>
            <w:shd w:val="clear" w:color="auto" w:fill="FFFFFF"/>
          </w:tcPr>
          <w:p w14:paraId="56E939E9" w14:textId="7F3E0123" w:rsidR="00116FBB" w:rsidRPr="005E466D" w:rsidRDefault="00116FBB" w:rsidP="004342B5">
            <w:pPr>
              <w:shd w:val="clear" w:color="auto" w:fill="FFFFFF"/>
              <w:ind w:right="-993"/>
              <w:jc w:val="left"/>
              <w:rPr>
                <w:rFonts w:ascii="Verdana" w:hAnsi="Verdana" w:cs="Arial"/>
                <w:b/>
                <w:color w:val="002060"/>
                <w:sz w:val="20"/>
                <w:lang w:val="en-GB"/>
              </w:rPr>
            </w:pPr>
          </w:p>
        </w:tc>
      </w:tr>
      <w:tr w:rsidR="007967A9" w:rsidRPr="005E466D" w14:paraId="56E939F1" w14:textId="77777777" w:rsidTr="004342B5">
        <w:trPr>
          <w:trHeight w:val="314"/>
        </w:trPr>
        <w:tc>
          <w:tcPr>
            <w:tcW w:w="2228" w:type="dxa"/>
            <w:shd w:val="clear" w:color="auto" w:fill="FFFFFF"/>
          </w:tcPr>
          <w:p w14:paraId="56E939EB" w14:textId="2A9960D0" w:rsidR="007967A9" w:rsidRPr="005E466D" w:rsidRDefault="007967A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sidR="00A568F8">
              <w:rPr>
                <w:rStyle w:val="Endnotenzeichen"/>
                <w:rFonts w:ascii="Verdana" w:hAnsi="Verdana" w:cs="Arial"/>
                <w:sz w:val="20"/>
                <w:lang w:val="en-GB"/>
              </w:rPr>
              <w:endnoteReference w:id="4"/>
            </w:r>
            <w:r w:rsidRPr="005E466D">
              <w:rPr>
                <w:rFonts w:ascii="Verdana" w:hAnsi="Verdana" w:cs="Arial"/>
                <w:sz w:val="20"/>
                <w:lang w:val="en-GB"/>
              </w:rPr>
              <w:t xml:space="preserve"> </w:t>
            </w:r>
          </w:p>
          <w:p w14:paraId="56E939EC" w14:textId="77777777" w:rsidR="007967A9" w:rsidRPr="005E466D" w:rsidRDefault="007967A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6E939ED" w14:textId="77777777" w:rsidR="007967A9" w:rsidRPr="005E466D" w:rsidRDefault="007967A9" w:rsidP="00107B17">
            <w:pPr>
              <w:shd w:val="clear" w:color="auto" w:fill="FFFFFF"/>
              <w:spacing w:after="0"/>
              <w:ind w:right="-993"/>
              <w:jc w:val="left"/>
              <w:rPr>
                <w:rFonts w:ascii="Verdana" w:hAnsi="Verdana" w:cs="Arial"/>
                <w:sz w:val="20"/>
                <w:lang w:val="en-GB"/>
              </w:rPr>
            </w:pPr>
          </w:p>
        </w:tc>
        <w:tc>
          <w:tcPr>
            <w:tcW w:w="2228" w:type="dxa"/>
            <w:shd w:val="clear" w:color="auto" w:fill="FFFFFF"/>
          </w:tcPr>
          <w:p w14:paraId="56E939EE" w14:textId="77777777" w:rsidR="007967A9" w:rsidRPr="005E466D" w:rsidRDefault="007967A9" w:rsidP="004342B5">
            <w:pPr>
              <w:shd w:val="clear" w:color="auto" w:fill="FFFFFF"/>
              <w:jc w:val="left"/>
              <w:rPr>
                <w:rFonts w:ascii="Verdana" w:hAnsi="Verdana" w:cs="Arial"/>
                <w:b/>
                <w:color w:val="002060"/>
                <w:sz w:val="20"/>
                <w:lang w:val="en-GB"/>
              </w:rPr>
            </w:pPr>
          </w:p>
        </w:tc>
        <w:tc>
          <w:tcPr>
            <w:tcW w:w="2228" w:type="dxa"/>
            <w:shd w:val="clear" w:color="auto" w:fill="FFFFFF"/>
          </w:tcPr>
          <w:p w14:paraId="4A1B71F8" w14:textId="77777777" w:rsidR="007967A9" w:rsidRDefault="0081766A" w:rsidP="00D87A69">
            <w:pPr>
              <w:shd w:val="clear" w:color="auto" w:fill="FFFFFF"/>
              <w:ind w:right="-992"/>
              <w:contextualSpacing/>
              <w:jc w:val="left"/>
              <w:rPr>
                <w:rFonts w:ascii="Verdana" w:hAnsi="Verdana" w:cs="Arial"/>
                <w:sz w:val="20"/>
                <w:lang w:val="en-GB"/>
              </w:rPr>
            </w:pPr>
            <w:r>
              <w:rPr>
                <w:rFonts w:ascii="Verdana" w:hAnsi="Verdana" w:cs="Arial"/>
                <w:sz w:val="20"/>
                <w:lang w:val="en-GB"/>
              </w:rPr>
              <w:t>Faculty/</w:t>
            </w:r>
            <w:r w:rsidR="007967A9" w:rsidRPr="005E466D">
              <w:rPr>
                <w:rFonts w:ascii="Verdana" w:hAnsi="Verdana" w:cs="Arial"/>
                <w:sz w:val="20"/>
                <w:lang w:val="en-GB"/>
              </w:rPr>
              <w:t>Department</w:t>
            </w:r>
          </w:p>
          <w:p w14:paraId="56E939EF" w14:textId="61BA6DFE" w:rsidR="00375B76" w:rsidRPr="005E466D" w:rsidRDefault="00375B76" w:rsidP="00D87A69">
            <w:pPr>
              <w:shd w:val="clear" w:color="auto" w:fill="FFFFFF"/>
              <w:spacing w:after="0"/>
              <w:ind w:right="-992"/>
              <w:contextualSpacing/>
              <w:jc w:val="left"/>
              <w:rPr>
                <w:rFonts w:ascii="Verdana" w:hAnsi="Verdana" w:cs="Arial"/>
                <w:sz w:val="20"/>
                <w:lang w:val="en-GB"/>
              </w:rPr>
            </w:pPr>
            <w:r w:rsidRPr="00D87A69">
              <w:rPr>
                <w:rFonts w:ascii="Verdana" w:hAnsi="Verdana" w:cs="Arial"/>
                <w:sz w:val="16"/>
                <w:szCs w:val="16"/>
                <w:lang w:val="en-GB"/>
              </w:rPr>
              <w:t>(if applicable)</w:t>
            </w:r>
          </w:p>
        </w:tc>
        <w:tc>
          <w:tcPr>
            <w:tcW w:w="2228" w:type="dxa"/>
            <w:shd w:val="clear" w:color="auto" w:fill="FFFFFF"/>
          </w:tcPr>
          <w:p w14:paraId="56E939F0" w14:textId="77777777" w:rsidR="007967A9" w:rsidRPr="005E466D" w:rsidRDefault="007967A9" w:rsidP="004342B5">
            <w:pPr>
              <w:shd w:val="clear" w:color="auto" w:fill="FFFFFF"/>
              <w:jc w:val="left"/>
              <w:rPr>
                <w:rFonts w:ascii="Verdana" w:hAnsi="Verdana" w:cs="Arial"/>
                <w:b/>
                <w:color w:val="002060"/>
                <w:sz w:val="20"/>
                <w:lang w:val="en-GB"/>
              </w:rPr>
            </w:pPr>
          </w:p>
        </w:tc>
      </w:tr>
      <w:tr w:rsidR="007967A9" w:rsidRPr="005E466D" w14:paraId="56E939F6" w14:textId="77777777" w:rsidTr="004342B5">
        <w:trPr>
          <w:trHeight w:val="472"/>
        </w:trPr>
        <w:tc>
          <w:tcPr>
            <w:tcW w:w="2228" w:type="dxa"/>
            <w:shd w:val="clear" w:color="auto" w:fill="FFFFFF"/>
          </w:tcPr>
          <w:p w14:paraId="56E939F2"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tcPr>
          <w:p w14:paraId="56E939F3" w14:textId="77777777" w:rsidR="007967A9" w:rsidRPr="005E466D" w:rsidRDefault="007967A9" w:rsidP="004342B5">
            <w:pPr>
              <w:shd w:val="clear" w:color="auto" w:fill="FFFFFF"/>
              <w:jc w:val="left"/>
              <w:rPr>
                <w:rFonts w:ascii="Verdana" w:hAnsi="Verdana" w:cs="Arial"/>
                <w:color w:val="002060"/>
                <w:sz w:val="20"/>
                <w:lang w:val="en-GB"/>
              </w:rPr>
            </w:pPr>
          </w:p>
        </w:tc>
        <w:tc>
          <w:tcPr>
            <w:tcW w:w="2228" w:type="dxa"/>
            <w:shd w:val="clear" w:color="auto" w:fill="FFFFFF"/>
          </w:tcPr>
          <w:p w14:paraId="56E939F4" w14:textId="77777777" w:rsidR="007967A9" w:rsidRPr="005E466D" w:rsidRDefault="007967A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Endnotenzeichen"/>
                <w:rFonts w:ascii="Verdana" w:hAnsi="Verdana" w:cs="Arial"/>
                <w:sz w:val="20"/>
                <w:lang w:val="en-GB"/>
              </w:rPr>
              <w:endnoteReference w:id="5"/>
            </w:r>
          </w:p>
        </w:tc>
        <w:tc>
          <w:tcPr>
            <w:tcW w:w="2228" w:type="dxa"/>
            <w:shd w:val="clear" w:color="auto" w:fill="FFFFFF"/>
          </w:tcPr>
          <w:p w14:paraId="56E939F5" w14:textId="77777777" w:rsidR="007967A9" w:rsidRPr="005E466D" w:rsidRDefault="007967A9" w:rsidP="004342B5">
            <w:pPr>
              <w:shd w:val="clear" w:color="auto" w:fill="FFFFFF"/>
              <w:jc w:val="left"/>
              <w:rPr>
                <w:rFonts w:ascii="Verdana" w:hAnsi="Verdana" w:cs="Arial"/>
                <w:b/>
                <w:sz w:val="20"/>
                <w:lang w:val="en-GB"/>
              </w:rPr>
            </w:pPr>
          </w:p>
        </w:tc>
      </w:tr>
      <w:tr w:rsidR="007967A9" w:rsidRPr="005E466D" w14:paraId="56E939FC" w14:textId="77777777" w:rsidTr="004342B5">
        <w:trPr>
          <w:trHeight w:val="811"/>
        </w:trPr>
        <w:tc>
          <w:tcPr>
            <w:tcW w:w="2228" w:type="dxa"/>
            <w:shd w:val="clear" w:color="auto" w:fill="FFFFFF"/>
          </w:tcPr>
          <w:p w14:paraId="56E939F7"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28" w:type="dxa"/>
            <w:shd w:val="clear" w:color="auto" w:fill="FFFFFF"/>
          </w:tcPr>
          <w:p w14:paraId="56E939F8" w14:textId="77777777" w:rsidR="007967A9" w:rsidRPr="005E466D" w:rsidRDefault="007967A9" w:rsidP="004342B5">
            <w:pPr>
              <w:shd w:val="clear" w:color="auto" w:fill="FFFFFF"/>
              <w:jc w:val="left"/>
              <w:rPr>
                <w:rFonts w:ascii="Verdana" w:hAnsi="Verdana" w:cs="Arial"/>
                <w:color w:val="002060"/>
                <w:sz w:val="20"/>
                <w:lang w:val="en-GB"/>
              </w:rPr>
            </w:pPr>
          </w:p>
        </w:tc>
        <w:tc>
          <w:tcPr>
            <w:tcW w:w="2228" w:type="dxa"/>
            <w:shd w:val="clear" w:color="auto" w:fill="FFFFFF"/>
          </w:tcPr>
          <w:p w14:paraId="56E939F9" w14:textId="77777777" w:rsidR="007967A9"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Contact person</w:t>
            </w:r>
          </w:p>
          <w:p w14:paraId="56E939FA" w14:textId="77777777" w:rsidR="007967A9" w:rsidRPr="00C17AB2"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228" w:type="dxa"/>
            <w:shd w:val="clear" w:color="auto" w:fill="FFFFFF"/>
          </w:tcPr>
          <w:p w14:paraId="56E939FB" w14:textId="77777777" w:rsidR="007967A9" w:rsidRPr="005E466D" w:rsidRDefault="007967A9" w:rsidP="004342B5">
            <w:pPr>
              <w:shd w:val="clear" w:color="auto" w:fill="FFFFFF"/>
              <w:jc w:val="left"/>
              <w:rPr>
                <w:rFonts w:ascii="Verdana" w:hAnsi="Verdana" w:cs="Arial"/>
                <w:b/>
                <w:color w:val="002060"/>
                <w:sz w:val="20"/>
                <w:lang w:val="fr-BE"/>
              </w:rPr>
            </w:pPr>
          </w:p>
        </w:tc>
      </w:tr>
      <w:tr w:rsidR="00F8532D" w:rsidRPr="005F0E76" w14:paraId="56E93A03" w14:textId="77777777" w:rsidTr="004342B5">
        <w:trPr>
          <w:trHeight w:val="584"/>
        </w:trPr>
        <w:tc>
          <w:tcPr>
            <w:tcW w:w="2228" w:type="dxa"/>
            <w:shd w:val="clear" w:color="auto" w:fill="FFFFFF"/>
          </w:tcPr>
          <w:p w14:paraId="56E939FD" w14:textId="582199A4" w:rsidR="00F8532D" w:rsidRPr="00474BE2" w:rsidRDefault="00F8532D" w:rsidP="00A568F8">
            <w:pPr>
              <w:shd w:val="clear" w:color="auto" w:fill="FFFFFF"/>
              <w:spacing w:after="0"/>
              <w:ind w:right="-993"/>
              <w:jc w:val="left"/>
              <w:rPr>
                <w:rFonts w:ascii="Verdana" w:hAnsi="Verdana" w:cs="Arial"/>
                <w:sz w:val="20"/>
                <w:lang w:val="en-GB"/>
              </w:rPr>
            </w:pPr>
            <w:r w:rsidRPr="00474BE2">
              <w:rPr>
                <w:rFonts w:ascii="Verdana" w:hAnsi="Verdana" w:cs="Arial"/>
                <w:sz w:val="20"/>
                <w:lang w:val="en-GB"/>
              </w:rPr>
              <w:t xml:space="preserve">Type of </w:t>
            </w:r>
            <w:r w:rsidR="0095209A">
              <w:rPr>
                <w:rFonts w:ascii="Verdana" w:hAnsi="Verdana" w:cs="Arial"/>
                <w:sz w:val="20"/>
                <w:lang w:val="en-GB"/>
              </w:rPr>
              <w:t>organisation</w:t>
            </w:r>
            <w:r w:rsidRPr="00474BE2">
              <w:rPr>
                <w:rFonts w:ascii="Verdana" w:hAnsi="Verdana" w:cs="Arial"/>
                <w:sz w:val="20"/>
                <w:lang w:val="en-GB"/>
              </w:rPr>
              <w:t>:</w:t>
            </w:r>
          </w:p>
          <w:p w14:paraId="56E939FF" w14:textId="7B0AFF86" w:rsidR="00F8532D" w:rsidRPr="005E466D" w:rsidRDefault="00F8532D" w:rsidP="00B223B0">
            <w:pPr>
              <w:shd w:val="clear" w:color="auto" w:fill="FFFFFF"/>
              <w:spacing w:after="0"/>
              <w:ind w:right="-993"/>
              <w:jc w:val="left"/>
              <w:rPr>
                <w:rFonts w:ascii="Verdana" w:hAnsi="Verdana" w:cs="Arial"/>
                <w:sz w:val="20"/>
                <w:lang w:val="en-GB"/>
              </w:rPr>
            </w:pPr>
          </w:p>
        </w:tc>
        <w:tc>
          <w:tcPr>
            <w:tcW w:w="2228" w:type="dxa"/>
            <w:shd w:val="clear" w:color="auto" w:fill="FFFFFF"/>
          </w:tcPr>
          <w:p w14:paraId="56E93A00" w14:textId="77777777" w:rsidR="00F8532D" w:rsidRPr="005E466D" w:rsidRDefault="00F8532D" w:rsidP="004342B5">
            <w:pPr>
              <w:shd w:val="clear" w:color="auto" w:fill="FFFFFF"/>
              <w:spacing w:after="0"/>
              <w:jc w:val="left"/>
              <w:rPr>
                <w:rFonts w:ascii="Verdana" w:hAnsi="Verdana" w:cs="Arial"/>
                <w:color w:val="002060"/>
                <w:sz w:val="20"/>
                <w:lang w:val="en-GB"/>
              </w:rPr>
            </w:pPr>
          </w:p>
        </w:tc>
        <w:tc>
          <w:tcPr>
            <w:tcW w:w="2228" w:type="dxa"/>
            <w:shd w:val="clear" w:color="auto" w:fill="FFFFFF"/>
          </w:tcPr>
          <w:p w14:paraId="1FC07922" w14:textId="3DE992A5" w:rsidR="00C422F5" w:rsidRPr="00782942" w:rsidRDefault="00C422F5" w:rsidP="00A568F8">
            <w:pPr>
              <w:spacing w:after="0"/>
              <w:ind w:right="-992"/>
              <w:jc w:val="left"/>
              <w:rPr>
                <w:rFonts w:ascii="Verdana" w:hAnsi="Verdana" w:cs="Arial"/>
                <w:sz w:val="20"/>
                <w:lang w:val="en-GB"/>
              </w:rPr>
            </w:pPr>
            <w:r w:rsidRPr="00782942">
              <w:rPr>
                <w:rFonts w:ascii="Verdana" w:hAnsi="Verdana" w:cs="Arial"/>
                <w:sz w:val="20"/>
                <w:lang w:val="en-GB"/>
              </w:rPr>
              <w:t xml:space="preserve">Size of </w:t>
            </w:r>
            <w:r w:rsidR="0095209A">
              <w:rPr>
                <w:rFonts w:ascii="Verdana" w:hAnsi="Verdana" w:cs="Arial"/>
                <w:sz w:val="20"/>
                <w:lang w:val="en-GB"/>
              </w:rPr>
              <w:t>organisation</w:t>
            </w:r>
          </w:p>
          <w:p w14:paraId="56E93A01" w14:textId="35F3CB18" w:rsidR="00F8532D" w:rsidRPr="00F8532D" w:rsidRDefault="00C422F5" w:rsidP="00A568F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228" w:type="dxa"/>
            <w:shd w:val="clear" w:color="auto" w:fill="FFFFFF"/>
          </w:tcPr>
          <w:p w14:paraId="7F97F706" w14:textId="7F2D7F52" w:rsidR="006F285A" w:rsidRDefault="00000000" w:rsidP="004342B5">
            <w:pPr>
              <w:spacing w:after="120"/>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Content>
                <w:r w:rsidR="00A941C9">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&lt;250 employees</w:t>
            </w:r>
          </w:p>
          <w:p w14:paraId="56E93A02" w14:textId="12DD0393" w:rsidR="00F8532D" w:rsidRPr="00F8532D" w:rsidRDefault="00000000" w:rsidP="004342B5">
            <w:pPr>
              <w:shd w:val="clear" w:color="auto" w:fill="FFFFFF"/>
              <w:spacing w:after="0"/>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Content>
                <w:r w:rsidR="006F285A">
                  <w:rPr>
                    <w:rFonts w:ascii="MS Gothic" w:eastAsia="MS Gothic" w:hAnsi="MS Gothic" w:cs="Arial" w:hint="eastAsia"/>
                    <w:sz w:val="16"/>
                    <w:szCs w:val="16"/>
                    <w:lang w:val="en-GB"/>
                  </w:rPr>
                  <w:t>☐</w:t>
                </w:r>
              </w:sdtContent>
            </w:sdt>
            <w:r w:rsidR="00375B76">
              <w:rPr>
                <w:rFonts w:ascii="Verdana" w:hAnsi="Verdana" w:cs="Arial"/>
                <w:sz w:val="16"/>
                <w:szCs w:val="16"/>
                <w:lang w:val="en-GB"/>
              </w:rPr>
              <w:t>≥</w:t>
            </w:r>
            <w:r w:rsidR="006F285A" w:rsidRPr="00AD0B3E">
              <w:rPr>
                <w:rFonts w:ascii="Verdana" w:hAnsi="Verdana" w:cs="Arial"/>
                <w:sz w:val="16"/>
                <w:szCs w:val="16"/>
                <w:lang w:val="en-GB"/>
              </w:rPr>
              <w:t>250 employees</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1791"/>
        <w:gridCol w:w="2467"/>
        <w:gridCol w:w="1481"/>
        <w:gridCol w:w="3033"/>
      </w:tblGrid>
      <w:tr w:rsidR="00785122" w:rsidRPr="00804F92" w14:paraId="56E93A0A" w14:textId="77777777" w:rsidTr="00AB22BF">
        <w:trPr>
          <w:trHeight w:val="371"/>
        </w:trPr>
        <w:tc>
          <w:tcPr>
            <w:tcW w:w="1803" w:type="dxa"/>
            <w:shd w:val="clear" w:color="auto" w:fill="FFFFFF"/>
          </w:tcPr>
          <w:p w14:paraId="56E93A06" w14:textId="77777777" w:rsidR="00A75662" w:rsidRPr="007673FA" w:rsidRDefault="00A75662"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518" w:type="dxa"/>
            <w:shd w:val="clear" w:color="auto" w:fill="FFFFFF"/>
          </w:tcPr>
          <w:p w14:paraId="56E93A07" w14:textId="6D3C1140" w:rsidR="00A75662" w:rsidRPr="00804F92" w:rsidRDefault="00785122" w:rsidP="00785122">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left"/>
              <w:rPr>
                <w:rFonts w:ascii="Arial" w:eastAsia="Verdana" w:hAnsi="Arial" w:cs="Arial"/>
                <w:b/>
                <w:bCs/>
                <w:color w:val="002060"/>
                <w:sz w:val="20"/>
                <w:lang w:val="de-DE" w:eastAsia="en-GB" w:bidi="en-GB"/>
              </w:rPr>
            </w:pPr>
            <w:r w:rsidRPr="00804F92">
              <w:rPr>
                <w:rFonts w:ascii="Arial" w:eastAsia="Verdana" w:hAnsi="Arial" w:cs="Arial"/>
                <w:b/>
                <w:bCs/>
                <w:color w:val="002060"/>
                <w:sz w:val="20"/>
                <w:lang w:val="de-DE" w:eastAsia="en-GB" w:bidi="en-GB"/>
              </w:rPr>
              <w:t>Johannes Gutenberg-University Mainz (JGU)</w:t>
            </w:r>
          </w:p>
        </w:tc>
        <w:tc>
          <w:tcPr>
            <w:tcW w:w="1483" w:type="dxa"/>
            <w:vMerge w:val="restart"/>
            <w:shd w:val="clear" w:color="auto" w:fill="FFFFFF"/>
          </w:tcPr>
          <w:p w14:paraId="56E93A08" w14:textId="253717CE" w:rsidR="00A75662" w:rsidRPr="007673FA" w:rsidRDefault="0081766A" w:rsidP="004E7C7C">
            <w:pPr>
              <w:shd w:val="clear" w:color="auto" w:fill="FFFFFF"/>
              <w:ind w:right="-172"/>
              <w:jc w:val="left"/>
              <w:rPr>
                <w:rFonts w:ascii="Verdana" w:hAnsi="Verdana" w:cs="Arial"/>
                <w:sz w:val="20"/>
                <w:lang w:val="en-GB"/>
              </w:rPr>
            </w:pPr>
            <w:r>
              <w:rPr>
                <w:rFonts w:ascii="Verdana" w:hAnsi="Verdana" w:cs="Arial"/>
                <w:sz w:val="20"/>
                <w:lang w:val="en-GB"/>
              </w:rPr>
              <w:t>Faculty/</w:t>
            </w:r>
            <w:r w:rsidR="00785122">
              <w:rPr>
                <w:rFonts w:ascii="Verdana" w:hAnsi="Verdana" w:cs="Arial"/>
                <w:sz w:val="20"/>
                <w:lang w:val="en-GB"/>
              </w:rPr>
              <w:br/>
            </w:r>
            <w:r w:rsidR="00A75662">
              <w:rPr>
                <w:rFonts w:ascii="Verdana" w:hAnsi="Verdana" w:cs="Arial"/>
                <w:sz w:val="20"/>
                <w:lang w:val="en-GB"/>
              </w:rPr>
              <w:t>Departmen</w:t>
            </w:r>
            <w:r w:rsidR="004E7C7C">
              <w:rPr>
                <w:rFonts w:ascii="Verdana" w:hAnsi="Verdana" w:cs="Arial"/>
                <w:sz w:val="20"/>
                <w:lang w:val="en-GB"/>
              </w:rPr>
              <w:t xml:space="preserve">; </w:t>
            </w:r>
            <w:r w:rsidR="004E7C7C">
              <w:rPr>
                <w:rFonts w:ascii="Verdana" w:hAnsi="Verdana" w:cs="Arial"/>
                <w:sz w:val="20"/>
                <w:lang w:val="en-GB"/>
              </w:rPr>
              <w:br/>
              <w:t>contact person</w:t>
            </w:r>
            <w:r w:rsidR="00A75662">
              <w:rPr>
                <w:rFonts w:ascii="Verdana" w:hAnsi="Verdana" w:cs="Arial"/>
                <w:sz w:val="20"/>
                <w:lang w:val="en-GB"/>
              </w:rPr>
              <w:t>t</w:t>
            </w:r>
          </w:p>
        </w:tc>
        <w:tc>
          <w:tcPr>
            <w:tcW w:w="2968" w:type="dxa"/>
            <w:vMerge w:val="restart"/>
            <w:shd w:val="clear" w:color="auto" w:fill="FFFFFF"/>
          </w:tcPr>
          <w:p w14:paraId="56E93A09" w14:textId="42CF3A67" w:rsidR="00A75662" w:rsidRPr="004E7C7C" w:rsidRDefault="00887B15" w:rsidP="004342B5">
            <w:pPr>
              <w:shd w:val="clear" w:color="auto" w:fill="FFFFFF"/>
              <w:ind w:right="-113"/>
              <w:jc w:val="left"/>
              <w:rPr>
                <w:rFonts w:ascii="Verdana" w:hAnsi="Verdana" w:cs="Arial"/>
                <w:bCs/>
                <w:color w:val="002060"/>
                <w:sz w:val="20"/>
                <w:highlight w:val="yellow"/>
                <w:lang w:val="en-GB"/>
              </w:rPr>
            </w:pPr>
            <w:r w:rsidRPr="004E7C7C">
              <w:rPr>
                <w:rFonts w:ascii="Verdana" w:hAnsi="Verdana" w:cs="Arial"/>
                <w:bCs/>
                <w:color w:val="002060"/>
                <w:sz w:val="20"/>
                <w:highlight w:val="yellow"/>
                <w:lang w:val="en-GB"/>
              </w:rPr>
              <w:t>[please add and delete this instruction]</w:t>
            </w:r>
          </w:p>
        </w:tc>
      </w:tr>
      <w:tr w:rsidR="00785122" w:rsidRPr="007673FA" w14:paraId="56E93A11" w14:textId="77777777" w:rsidTr="00AB22BF">
        <w:trPr>
          <w:trHeight w:val="524"/>
        </w:trPr>
        <w:tc>
          <w:tcPr>
            <w:tcW w:w="1803" w:type="dxa"/>
            <w:shd w:val="clear" w:color="auto" w:fill="FFFFFF"/>
          </w:tcPr>
          <w:p w14:paraId="56E93A0B" w14:textId="70E282AF" w:rsidR="00A75662" w:rsidRPr="001264FF" w:rsidRDefault="00713E3E"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D" w14:textId="43864ADC" w:rsidR="00A75662" w:rsidRPr="00FA2F8B" w:rsidRDefault="00A75662"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tc>
        <w:tc>
          <w:tcPr>
            <w:tcW w:w="2518" w:type="dxa"/>
            <w:shd w:val="clear" w:color="auto" w:fill="FFFFFF"/>
          </w:tcPr>
          <w:p w14:paraId="56E93A0E" w14:textId="75544161" w:rsidR="00A75662" w:rsidRPr="007673FA" w:rsidRDefault="00785122" w:rsidP="00107B17">
            <w:pPr>
              <w:shd w:val="clear" w:color="auto" w:fill="FFFFFF"/>
              <w:ind w:right="-993"/>
              <w:jc w:val="left"/>
              <w:rPr>
                <w:rFonts w:ascii="Verdana" w:hAnsi="Verdana" w:cs="Arial"/>
                <w:b/>
                <w:color w:val="002060"/>
                <w:sz w:val="20"/>
                <w:lang w:val="en-GB"/>
              </w:rPr>
            </w:pPr>
            <w:r w:rsidRPr="00785122">
              <w:rPr>
                <w:rFonts w:ascii="Verdana" w:hAnsi="Verdana" w:cs="Arial"/>
                <w:b/>
                <w:bCs/>
                <w:color w:val="002060"/>
                <w:sz w:val="20"/>
                <w:lang w:val="en-GB" w:bidi="en-GB"/>
              </w:rPr>
              <w:t>D MAINZ01</w:t>
            </w:r>
          </w:p>
        </w:tc>
        <w:tc>
          <w:tcPr>
            <w:tcW w:w="1483" w:type="dxa"/>
            <w:vMerge/>
            <w:shd w:val="clear" w:color="auto" w:fill="FFFFFF"/>
          </w:tcPr>
          <w:p w14:paraId="56E93A0F" w14:textId="77777777" w:rsidR="00A75662" w:rsidRPr="007673FA" w:rsidRDefault="00A75662" w:rsidP="00107B17">
            <w:pPr>
              <w:shd w:val="clear" w:color="auto" w:fill="FFFFFF"/>
              <w:spacing w:after="0"/>
              <w:ind w:right="-992"/>
              <w:jc w:val="left"/>
              <w:rPr>
                <w:rFonts w:ascii="Verdana" w:hAnsi="Verdana" w:cs="Arial"/>
                <w:sz w:val="20"/>
                <w:lang w:val="en-GB"/>
              </w:rPr>
            </w:pPr>
          </w:p>
        </w:tc>
        <w:tc>
          <w:tcPr>
            <w:tcW w:w="2968" w:type="dxa"/>
            <w:vMerge/>
            <w:shd w:val="clear" w:color="auto" w:fill="FFFFFF"/>
          </w:tcPr>
          <w:p w14:paraId="56E93A10" w14:textId="77777777" w:rsidR="00A75662" w:rsidRPr="007673FA" w:rsidRDefault="00A75662" w:rsidP="004342B5">
            <w:pPr>
              <w:shd w:val="clear" w:color="auto" w:fill="FFFFFF"/>
              <w:ind w:right="-113"/>
              <w:jc w:val="left"/>
              <w:rPr>
                <w:rFonts w:ascii="Verdana" w:hAnsi="Verdana" w:cs="Arial"/>
                <w:b/>
                <w:color w:val="002060"/>
                <w:sz w:val="20"/>
                <w:lang w:val="en-GB"/>
              </w:rPr>
            </w:pPr>
          </w:p>
        </w:tc>
      </w:tr>
      <w:tr w:rsidR="00785122" w:rsidRPr="007673FA" w14:paraId="56E93A16" w14:textId="77777777" w:rsidTr="00AB22BF">
        <w:trPr>
          <w:trHeight w:val="559"/>
        </w:trPr>
        <w:tc>
          <w:tcPr>
            <w:tcW w:w="1803" w:type="dxa"/>
            <w:shd w:val="clear" w:color="auto" w:fill="FFFFFF"/>
          </w:tcPr>
          <w:p w14:paraId="56E93A12" w14:textId="77777777"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518" w:type="dxa"/>
            <w:shd w:val="clear" w:color="auto" w:fill="FFFFFF"/>
          </w:tcPr>
          <w:p w14:paraId="56E93A13" w14:textId="59325BC1" w:rsidR="007967A9" w:rsidRPr="007673FA" w:rsidRDefault="00785122" w:rsidP="00785122">
            <w:pPr>
              <w:shd w:val="clear" w:color="auto" w:fill="FFFFFF"/>
              <w:ind w:right="-993"/>
              <w:jc w:val="left"/>
              <w:rPr>
                <w:rFonts w:ascii="Verdana" w:hAnsi="Verdana" w:cs="Arial"/>
                <w:color w:val="002060"/>
                <w:sz w:val="20"/>
                <w:lang w:val="en-GB" w:bidi="en-GB"/>
              </w:rPr>
            </w:pPr>
            <w:r w:rsidRPr="00785122">
              <w:rPr>
                <w:rFonts w:ascii="Verdana" w:hAnsi="Verdana" w:cs="Arial"/>
                <w:color w:val="002060"/>
                <w:sz w:val="20"/>
                <w:lang w:val="en-GB" w:bidi="en-GB"/>
              </w:rPr>
              <w:t>Saarstraße 21</w:t>
            </w:r>
            <w:r>
              <w:rPr>
                <w:rFonts w:ascii="Verdana" w:hAnsi="Verdana" w:cs="Arial"/>
                <w:color w:val="002060"/>
                <w:sz w:val="20"/>
                <w:lang w:val="en-GB" w:bidi="en-GB"/>
              </w:rPr>
              <w:br/>
            </w:r>
            <w:r w:rsidRPr="00785122">
              <w:rPr>
                <w:rFonts w:ascii="Verdana" w:hAnsi="Verdana" w:cs="Arial"/>
                <w:color w:val="002060"/>
                <w:sz w:val="20"/>
                <w:lang w:val="en-GB" w:bidi="en-GB"/>
              </w:rPr>
              <w:t>55122</w:t>
            </w:r>
            <w:r>
              <w:rPr>
                <w:rFonts w:ascii="Verdana" w:hAnsi="Verdana" w:cs="Arial"/>
                <w:color w:val="002060"/>
                <w:sz w:val="20"/>
                <w:lang w:val="en-GB" w:bidi="en-GB"/>
              </w:rPr>
              <w:t xml:space="preserve"> </w:t>
            </w:r>
            <w:r w:rsidRPr="00785122">
              <w:rPr>
                <w:rFonts w:ascii="Verdana" w:hAnsi="Verdana" w:cs="Arial"/>
                <w:color w:val="002060"/>
                <w:sz w:val="20"/>
                <w:lang w:val="en-GB" w:bidi="en-GB"/>
              </w:rPr>
              <w:t>Mainz</w:t>
            </w:r>
          </w:p>
        </w:tc>
        <w:tc>
          <w:tcPr>
            <w:tcW w:w="1483" w:type="dxa"/>
            <w:shd w:val="clear" w:color="auto" w:fill="FFFFFF"/>
          </w:tcPr>
          <w:p w14:paraId="56E93A14" w14:textId="77777777"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968" w:type="dxa"/>
            <w:shd w:val="clear" w:color="auto" w:fill="FFFFFF"/>
          </w:tcPr>
          <w:p w14:paraId="56E93A15" w14:textId="176D4E23" w:rsidR="007967A9" w:rsidRPr="007673FA" w:rsidRDefault="00785122" w:rsidP="004342B5">
            <w:pPr>
              <w:shd w:val="clear" w:color="auto" w:fill="FFFFFF"/>
              <w:ind w:right="-113"/>
              <w:jc w:val="left"/>
              <w:rPr>
                <w:rFonts w:ascii="Verdana" w:hAnsi="Verdana" w:cs="Arial"/>
                <w:b/>
                <w:sz w:val="20"/>
                <w:lang w:val="en-GB"/>
              </w:rPr>
            </w:pPr>
            <w:r w:rsidRPr="00785122">
              <w:rPr>
                <w:rFonts w:ascii="Verdana" w:hAnsi="Verdana" w:cs="Arial"/>
                <w:b/>
                <w:bCs/>
                <w:color w:val="002060"/>
                <w:sz w:val="20"/>
                <w:lang w:val="en-GB" w:bidi="en-GB"/>
              </w:rPr>
              <w:t>Germany (DE)</w:t>
            </w:r>
          </w:p>
        </w:tc>
      </w:tr>
      <w:tr w:rsidR="00785122" w:rsidRPr="00EF398E" w14:paraId="56E93A1B" w14:textId="77777777" w:rsidTr="00AB22BF">
        <w:tc>
          <w:tcPr>
            <w:tcW w:w="1803" w:type="dxa"/>
            <w:shd w:val="clear" w:color="auto" w:fill="FFFFFF"/>
          </w:tcPr>
          <w:p w14:paraId="56E93A17" w14:textId="192C0296" w:rsidR="007967A9" w:rsidRPr="007673FA" w:rsidRDefault="007967A9" w:rsidP="004E7C7C">
            <w:pPr>
              <w:shd w:val="clear" w:color="auto" w:fill="FFFFFF"/>
              <w:spacing w:after="120"/>
              <w:ind w:right="-148"/>
              <w:jc w:val="left"/>
              <w:rPr>
                <w:rFonts w:ascii="Verdana" w:hAnsi="Verdana" w:cs="Arial"/>
                <w:sz w:val="20"/>
                <w:lang w:val="en-GB"/>
              </w:rPr>
            </w:pPr>
            <w:r w:rsidRPr="007673FA">
              <w:rPr>
                <w:rFonts w:ascii="Verdana" w:hAnsi="Verdana" w:cs="Arial"/>
                <w:sz w:val="20"/>
                <w:lang w:val="en-GB"/>
              </w:rPr>
              <w:t>Contact person</w:t>
            </w:r>
            <w:r w:rsidR="004E7C7C">
              <w:rPr>
                <w:rFonts w:ascii="Verdana" w:hAnsi="Verdana" w:cs="Arial"/>
                <w:sz w:val="20"/>
                <w:lang w:val="en-GB"/>
              </w:rPr>
              <w:t xml:space="preserve"> International Office</w:t>
            </w:r>
            <w:r w:rsidRPr="007673FA">
              <w:rPr>
                <w:rFonts w:ascii="Verdana" w:hAnsi="Verdana" w:cs="Arial"/>
                <w:sz w:val="20"/>
                <w:lang w:val="en-GB"/>
              </w:rPr>
              <w:br/>
              <w:t>name</w:t>
            </w:r>
            <w:r>
              <w:rPr>
                <w:rFonts w:ascii="Verdana" w:hAnsi="Verdana" w:cs="Arial"/>
                <w:sz w:val="20"/>
                <w:lang w:val="en-GB"/>
              </w:rPr>
              <w:t xml:space="preserve"> and position</w:t>
            </w:r>
          </w:p>
        </w:tc>
        <w:tc>
          <w:tcPr>
            <w:tcW w:w="2518" w:type="dxa"/>
            <w:shd w:val="clear" w:color="auto" w:fill="FFFFFF"/>
          </w:tcPr>
          <w:p w14:paraId="56E93A18" w14:textId="5AF364E9" w:rsidR="007967A9" w:rsidRPr="00AB22BF" w:rsidRDefault="00804F92" w:rsidP="004342B5">
            <w:pPr>
              <w:shd w:val="clear" w:color="auto" w:fill="FFFFFF"/>
              <w:ind w:right="24"/>
              <w:jc w:val="left"/>
              <w:rPr>
                <w:rFonts w:ascii="Verdana" w:hAnsi="Verdana" w:cs="Arial"/>
                <w:color w:val="002060"/>
                <w:sz w:val="20"/>
                <w:lang w:val="en-GB" w:bidi="en-GB"/>
              </w:rPr>
            </w:pPr>
            <w:r w:rsidRPr="00AB22BF">
              <w:rPr>
                <w:rFonts w:ascii="Verdana" w:hAnsi="Verdana" w:cs="Arial"/>
                <w:color w:val="002060"/>
                <w:sz w:val="20"/>
                <w:lang w:val="en-GB" w:bidi="en-GB"/>
              </w:rPr>
              <w:t>Dr. Ute Roßmann-Knapp OR Ms. Snjezana Teljega</w:t>
            </w:r>
            <w:r w:rsidR="00785122" w:rsidRPr="00AB22BF">
              <w:rPr>
                <w:rFonts w:ascii="Verdana" w:hAnsi="Verdana" w:cs="Arial"/>
                <w:color w:val="002060"/>
                <w:sz w:val="20"/>
                <w:lang w:val="en-GB" w:bidi="en-GB"/>
              </w:rPr>
              <w:br/>
              <w:t>Head of Welcome Center</w:t>
            </w:r>
          </w:p>
        </w:tc>
        <w:tc>
          <w:tcPr>
            <w:tcW w:w="1483" w:type="dxa"/>
            <w:shd w:val="clear" w:color="auto" w:fill="FFFFFF"/>
          </w:tcPr>
          <w:p w14:paraId="56E93A19" w14:textId="77777777" w:rsidR="007967A9" w:rsidRPr="00AB22BF" w:rsidRDefault="00EF398E" w:rsidP="00AB22BF">
            <w:pPr>
              <w:shd w:val="clear" w:color="auto" w:fill="FFFFFF"/>
              <w:spacing w:after="120"/>
              <w:ind w:right="-30"/>
              <w:jc w:val="left"/>
              <w:rPr>
                <w:rFonts w:ascii="Verdana" w:hAnsi="Verdana" w:cs="Arial"/>
                <w:b/>
                <w:sz w:val="20"/>
                <w:lang w:val="fr-BE"/>
              </w:rPr>
            </w:pPr>
            <w:r w:rsidRPr="00AB22BF">
              <w:rPr>
                <w:rFonts w:ascii="Verdana" w:hAnsi="Verdana" w:cs="Arial"/>
                <w:sz w:val="20"/>
                <w:lang w:val="fr-BE"/>
              </w:rPr>
              <w:t>Contact person</w:t>
            </w:r>
            <w:r w:rsidRPr="00AB22BF">
              <w:rPr>
                <w:rFonts w:ascii="Verdana" w:hAnsi="Verdana" w:cs="Arial"/>
                <w:sz w:val="20"/>
                <w:lang w:val="fr-BE"/>
              </w:rPr>
              <w:br/>
              <w:t>e-mail / phone</w:t>
            </w:r>
          </w:p>
        </w:tc>
        <w:tc>
          <w:tcPr>
            <w:tcW w:w="2968" w:type="dxa"/>
            <w:shd w:val="clear" w:color="auto" w:fill="FFFFFF"/>
          </w:tcPr>
          <w:p w14:paraId="56E93A1A" w14:textId="10ADA7C8" w:rsidR="007967A9" w:rsidRPr="00AB22BF" w:rsidRDefault="00785122" w:rsidP="004342B5">
            <w:pPr>
              <w:shd w:val="clear" w:color="auto" w:fill="FFFFFF"/>
              <w:ind w:right="-113"/>
              <w:jc w:val="left"/>
              <w:rPr>
                <w:rFonts w:ascii="Verdana" w:hAnsi="Verdana" w:cs="Arial"/>
                <w:b/>
                <w:color w:val="002060"/>
                <w:sz w:val="20"/>
              </w:rPr>
            </w:pPr>
            <w:hyperlink r:id="rId11" w:history="1">
              <w:r w:rsidRPr="00AB22BF">
                <w:rPr>
                  <w:rStyle w:val="Hyperlink"/>
                  <w:rFonts w:ascii="Verdana" w:hAnsi="Verdana" w:cs="Arial"/>
                  <w:sz w:val="20"/>
                  <w:lang w:val="fr-BE" w:bidi="en-GB"/>
                </w:rPr>
                <w:t>welcome@international.uni-mainz.de</w:t>
              </w:r>
            </w:hyperlink>
            <w:r w:rsidRPr="00AB22BF">
              <w:rPr>
                <w:rFonts w:ascii="Verdana" w:hAnsi="Verdana" w:cs="Arial"/>
                <w:color w:val="002060"/>
                <w:sz w:val="20"/>
                <w:lang w:val="fr-BE" w:bidi="en-GB"/>
              </w:rPr>
              <w:br/>
              <w:t>+49 6131 39-</w:t>
            </w:r>
            <w:r w:rsidR="00804F92" w:rsidRPr="00AB22BF">
              <w:rPr>
                <w:rFonts w:ascii="Verdana" w:hAnsi="Verdana" w:cs="Arial"/>
                <w:color w:val="002060"/>
                <w:sz w:val="20"/>
                <w:lang w:val="fr-BE" w:bidi="en-GB"/>
              </w:rPr>
              <w:t>28339</w:t>
            </w:r>
          </w:p>
        </w:tc>
      </w:tr>
    </w:tbl>
    <w:p w14:paraId="0EC04D95" w14:textId="77777777" w:rsidR="00FA2F8B" w:rsidRPr="00804F92" w:rsidRDefault="00FA2F8B" w:rsidP="00A75662">
      <w:pPr>
        <w:spacing w:after="120"/>
        <w:ind w:right="-992"/>
        <w:jc w:val="left"/>
        <w:rPr>
          <w:rFonts w:ascii="Verdana" w:hAnsi="Verdana" w:cs="Calibri"/>
          <w:b/>
          <w:color w:val="002060"/>
          <w:sz w:val="28"/>
        </w:rPr>
      </w:pPr>
    </w:p>
    <w:p w14:paraId="56E93A1F" w14:textId="191D2926" w:rsidR="005D5129" w:rsidRDefault="007967A9" w:rsidP="00A75662">
      <w:pPr>
        <w:spacing w:after="120"/>
        <w:ind w:right="-992"/>
        <w:jc w:val="left"/>
        <w:rPr>
          <w:rFonts w:ascii="Verdana" w:hAnsi="Verdana" w:cs="Calibri"/>
          <w:b/>
          <w:color w:val="002060"/>
          <w:sz w:val="28"/>
          <w:lang w:val="en-GB"/>
        </w:rPr>
      </w:pPr>
      <w:r w:rsidRPr="00804F92">
        <w:rPr>
          <w:rFonts w:ascii="Verdana" w:hAnsi="Verdana" w:cs="Calibri"/>
          <w:b/>
          <w:color w:val="002060"/>
          <w:sz w:val="28"/>
        </w:rPr>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berschrift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Kommentartext"/>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Endnotenzeichen"/>
          <w:rFonts w:ascii="Verdana" w:hAnsi="Verdana" w:cs="Calibri"/>
          <w:lang w:val="en-GB"/>
        </w:rPr>
        <w:endnoteReference w:id="6"/>
      </w:r>
      <w:r w:rsidR="00377526" w:rsidRPr="00121A1B">
        <w:rPr>
          <w:rFonts w:ascii="Verdana" w:hAnsi="Verdana" w:cs="Calibri"/>
          <w:lang w:val="en-GB"/>
        </w:rPr>
        <w:t>: ………………….</w:t>
      </w:r>
    </w:p>
    <w:p w14:paraId="4F0B68A9" w14:textId="77777777" w:rsidR="0082283B" w:rsidRDefault="0082283B" w:rsidP="0082283B">
      <w:pPr>
        <w:pStyle w:val="Kommentartext"/>
        <w:tabs>
          <w:tab w:val="left" w:pos="2552"/>
          <w:tab w:val="left" w:pos="3686"/>
          <w:tab w:val="left" w:pos="5954"/>
        </w:tabs>
        <w:spacing w:after="0"/>
        <w:rPr>
          <w:rFonts w:ascii="Verdana" w:hAnsi="Verdana" w:cs="Calibri"/>
          <w:lang w:val="en-GB" w:eastAsia="fr-FR"/>
        </w:rPr>
      </w:pPr>
      <w:r>
        <w:rPr>
          <w:rFonts w:ascii="Verdana" w:hAnsi="Verdana" w:cs="Calibri"/>
          <w:lang w:val="en-GB"/>
        </w:rPr>
        <w:t>Level (select the main one):</w:t>
      </w:r>
      <w:r>
        <w:rPr>
          <w:rFonts w:ascii="Verdana" w:hAnsi="Verdana" w:cs="Calibri"/>
          <w:lang w:val="en-GB"/>
        </w:rPr>
        <w:tab/>
      </w:r>
      <w:sdt>
        <w:sdtPr>
          <w:rPr>
            <w:rFonts w:ascii="Verdana" w:hAnsi="Verdana"/>
            <w:lang w:val="en-GB"/>
          </w:rPr>
          <w:id w:val="1865860397"/>
          <w14:checkbox>
            <w14:checked w14:val="0"/>
            <w14:checkedState w14:val="2612" w14:font="MS Gothic"/>
            <w14:uncheckedState w14:val="2610" w14:font="MS Gothic"/>
          </w14:checkbox>
        </w:sdtPr>
        <w:sdtContent>
          <w:r w:rsidRPr="00804F92">
            <w:rPr>
              <w:rFonts w:ascii="MS Gothic" w:eastAsia="MS Gothic" w:hAnsi="MS Gothic" w:hint="eastAsia"/>
              <w:lang w:val="en-GB"/>
            </w:rPr>
            <w:t>☐</w:t>
          </w:r>
        </w:sdtContent>
      </w:sdt>
      <w:r>
        <w:rPr>
          <w:rFonts w:ascii="Verdana" w:hAnsi="Verdana" w:cs="Calibri"/>
          <w:lang w:val="en-GB"/>
        </w:rPr>
        <w:t xml:space="preserve"> Short cycle </w:t>
      </w:r>
      <w:r>
        <w:rPr>
          <w:rFonts w:ascii="Verdana" w:hAnsi="Verdana"/>
          <w:lang w:val="en-GB"/>
        </w:rPr>
        <w:t>(EQF level 5)</w:t>
      </w:r>
    </w:p>
    <w:p w14:paraId="03BB074C" w14:textId="77777777" w:rsidR="0082283B" w:rsidRDefault="0082283B" w:rsidP="0082283B">
      <w:pPr>
        <w:pStyle w:val="Kommentartext"/>
        <w:tabs>
          <w:tab w:val="left" w:pos="2552"/>
          <w:tab w:val="left" w:pos="3686"/>
          <w:tab w:val="left" w:pos="5954"/>
        </w:tabs>
        <w:spacing w:after="0"/>
        <w:rPr>
          <w:rFonts w:ascii="Verdana" w:hAnsi="Verdana" w:cs="Calibri"/>
          <w:lang w:val="en-GB"/>
        </w:rPr>
      </w:pPr>
      <w:r>
        <w:rPr>
          <w:rFonts w:ascii="Verdana" w:hAnsi="Verdana" w:cs="Calibri"/>
          <w:lang w:val="en-GB"/>
        </w:rPr>
        <w:tab/>
      </w:r>
      <w:r>
        <w:rPr>
          <w:rFonts w:ascii="Verdana" w:hAnsi="Verdana" w:cs="Calibri"/>
          <w:lang w:val="en-GB"/>
        </w:rPr>
        <w:tab/>
      </w:r>
      <w:sdt>
        <w:sdtPr>
          <w:rPr>
            <w:rFonts w:ascii="Verdana" w:hAnsi="Verdana" w:cs="Calibri"/>
            <w:lang w:val="en-GB"/>
          </w:rPr>
          <w:id w:val="-376010837"/>
          <w14:checkbox>
            <w14:checked w14:val="0"/>
            <w14:checkedState w14:val="2612" w14:font="MS Gothic"/>
            <w14:uncheckedState w14:val="2610" w14:font="MS Gothic"/>
          </w14:checkbox>
        </w:sdtPr>
        <w:sdtContent>
          <w:r w:rsidRPr="00804F92">
            <w:rPr>
              <w:rFonts w:ascii="MS Gothic" w:eastAsia="MS Gothic" w:hAnsi="MS Gothic" w:cs="Calibri" w:hint="eastAsia"/>
              <w:lang w:val="en-GB"/>
            </w:rPr>
            <w:t>☐</w:t>
          </w:r>
        </w:sdtContent>
      </w:sdt>
      <w:r>
        <w:rPr>
          <w:rFonts w:ascii="Verdana" w:hAnsi="Verdana" w:cs="Calibri"/>
          <w:lang w:val="en-GB"/>
        </w:rPr>
        <w:t xml:space="preserve"> Bachelor </w:t>
      </w:r>
      <w:r>
        <w:rPr>
          <w:rFonts w:ascii="Verdana" w:hAnsi="Verdana"/>
          <w:lang w:val="en-GB"/>
        </w:rPr>
        <w:t>or equivalent first cycle (EQF level 6)</w:t>
      </w:r>
    </w:p>
    <w:p w14:paraId="3913914D" w14:textId="77777777" w:rsidR="0082283B" w:rsidRDefault="0082283B" w:rsidP="0082283B">
      <w:pPr>
        <w:pStyle w:val="Kommentartext"/>
        <w:tabs>
          <w:tab w:val="left" w:pos="2552"/>
          <w:tab w:val="left" w:pos="3686"/>
          <w:tab w:val="left" w:pos="5954"/>
        </w:tabs>
        <w:spacing w:after="0"/>
        <w:rPr>
          <w:rFonts w:ascii="Verdana" w:hAnsi="Verdana" w:cs="Calibri"/>
          <w:lang w:val="en-GB"/>
        </w:rPr>
      </w:pPr>
      <w:r>
        <w:rPr>
          <w:rFonts w:ascii="Verdana" w:hAnsi="Verdana" w:cs="Calibri"/>
          <w:lang w:val="en-GB"/>
        </w:rPr>
        <w:tab/>
      </w:r>
      <w:r>
        <w:rPr>
          <w:rFonts w:ascii="Verdana" w:hAnsi="Verdana" w:cs="Calibri"/>
          <w:lang w:val="en-GB"/>
        </w:rPr>
        <w:tab/>
      </w:r>
      <w:sdt>
        <w:sdtPr>
          <w:rPr>
            <w:rFonts w:ascii="Verdana" w:hAnsi="Verdana" w:cs="Calibri"/>
            <w:lang w:val="en-GB"/>
          </w:rPr>
          <w:id w:val="1937254667"/>
          <w14:checkbox>
            <w14:checked w14:val="0"/>
            <w14:checkedState w14:val="2612" w14:font="MS Gothic"/>
            <w14:uncheckedState w14:val="2610" w14:font="MS Gothic"/>
          </w14:checkbox>
        </w:sdtPr>
        <w:sdtContent>
          <w:r w:rsidRPr="00804F92">
            <w:rPr>
              <w:rFonts w:ascii="MS Gothic" w:eastAsia="MS Gothic" w:hAnsi="MS Gothic" w:cs="Calibri" w:hint="eastAsia"/>
              <w:lang w:val="en-GB"/>
            </w:rPr>
            <w:t>☐</w:t>
          </w:r>
        </w:sdtContent>
      </w:sdt>
      <w:r>
        <w:rPr>
          <w:rFonts w:ascii="Verdana" w:hAnsi="Verdana" w:cs="Calibri"/>
          <w:lang w:val="en-GB"/>
        </w:rPr>
        <w:t xml:space="preserve"> Master </w:t>
      </w:r>
      <w:r>
        <w:rPr>
          <w:rFonts w:ascii="Verdana" w:hAnsi="Verdana"/>
          <w:lang w:val="en-GB"/>
        </w:rPr>
        <w:t>or equivalent second cycle (EQF level 7)</w:t>
      </w:r>
    </w:p>
    <w:p w14:paraId="3EBA14A2" w14:textId="77777777" w:rsidR="0082283B" w:rsidRDefault="0082283B" w:rsidP="0082283B">
      <w:pPr>
        <w:pStyle w:val="Kommentartext"/>
        <w:tabs>
          <w:tab w:val="left" w:pos="2552"/>
          <w:tab w:val="left" w:pos="3686"/>
          <w:tab w:val="left" w:pos="5954"/>
        </w:tabs>
        <w:rPr>
          <w:rFonts w:ascii="Verdana" w:hAnsi="Verdana"/>
          <w:lang w:val="en-GB"/>
        </w:rPr>
      </w:pPr>
      <w:r>
        <w:rPr>
          <w:rFonts w:ascii="Verdana" w:hAnsi="Verdana" w:cs="Calibri"/>
          <w:lang w:val="en-GB"/>
        </w:rPr>
        <w:tab/>
      </w:r>
      <w:r>
        <w:rPr>
          <w:rFonts w:ascii="Verdana" w:hAnsi="Verdana" w:cs="Calibri"/>
          <w:lang w:val="en-GB"/>
        </w:rPr>
        <w:tab/>
      </w:r>
      <w:sdt>
        <w:sdtPr>
          <w:rPr>
            <w:rFonts w:ascii="Verdana" w:hAnsi="Verdana" w:cs="Calibri"/>
            <w:lang w:val="en-GB"/>
          </w:rPr>
          <w:id w:val="-1083216461"/>
          <w14:checkbox>
            <w14:checked w14:val="0"/>
            <w14:checkedState w14:val="2612" w14:font="MS Gothic"/>
            <w14:uncheckedState w14:val="2610" w14:font="MS Gothic"/>
          </w14:checkbox>
        </w:sdtPr>
        <w:sdtContent>
          <w:r w:rsidRPr="00804F92">
            <w:rPr>
              <w:rFonts w:ascii="MS Gothic" w:eastAsia="MS Gothic" w:hAnsi="MS Gothic" w:cs="Calibri" w:hint="eastAsia"/>
              <w:lang w:val="en-GB"/>
            </w:rPr>
            <w:t>☐</w:t>
          </w:r>
        </w:sdtContent>
      </w:sdt>
      <w:r>
        <w:rPr>
          <w:rFonts w:ascii="Verdana" w:hAnsi="Verdana" w:cs="Calibri"/>
          <w:lang w:val="en-GB"/>
        </w:rPr>
        <w:t xml:space="preserve"> Doctoral </w:t>
      </w:r>
      <w:r>
        <w:rPr>
          <w:rFonts w:ascii="Verdana" w:hAnsi="Verdana"/>
          <w:lang w:val="en-GB"/>
        </w:rPr>
        <w:t>or equivalent third cycle (EQF level 8)</w:t>
      </w:r>
    </w:p>
    <w:p w14:paraId="56E93A27" w14:textId="77777777" w:rsidR="00377526" w:rsidRPr="00490F95" w:rsidRDefault="00377526" w:rsidP="005A1D32">
      <w:pPr>
        <w:pStyle w:val="Kommentartext"/>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77777777" w:rsidR="00377526" w:rsidRDefault="00377526" w:rsidP="005A1D32">
      <w:pPr>
        <w:pStyle w:val="Kommentartext"/>
        <w:tabs>
          <w:tab w:val="left" w:pos="2552"/>
          <w:tab w:val="left" w:pos="3686"/>
          <w:tab w:val="left" w:pos="5954"/>
        </w:tabs>
        <w:rPr>
          <w:rFonts w:ascii="Verdana" w:hAnsi="Verdana" w:cs="Calibri"/>
          <w:lang w:val="en-GB"/>
        </w:rPr>
      </w:pPr>
      <w:commentRangeStart w:id="0"/>
      <w:r w:rsidRPr="00490F95">
        <w:rPr>
          <w:rFonts w:ascii="Verdana" w:hAnsi="Verdana" w:cs="Calibri"/>
          <w:lang w:val="en-GB"/>
        </w:rPr>
        <w:t>Number of teaching hours</w:t>
      </w:r>
      <w:commentRangeEnd w:id="0"/>
      <w:r w:rsidR="00C152A3" w:rsidRPr="00490F95">
        <w:rPr>
          <w:rStyle w:val="Kommentarzeichen"/>
          <w:rFonts w:ascii="Verdana" w:hAnsi="Verdana" w:cs="Calibri"/>
          <w:sz w:val="20"/>
          <w:szCs w:val="20"/>
          <w:lang w:val="en-GB"/>
        </w:rPr>
        <w:commentReference w:id="0"/>
      </w:r>
      <w:r w:rsidRPr="00490F95">
        <w:rPr>
          <w:rFonts w:ascii="Verdana" w:hAnsi="Verdana" w:cs="Calibri"/>
          <w:lang w:val="en-GB"/>
        </w:rPr>
        <w:t>: …………………</w:t>
      </w:r>
    </w:p>
    <w:p w14:paraId="63DFBEF5" w14:textId="38DC3093" w:rsidR="00466BFF" w:rsidRPr="00490F95" w:rsidRDefault="00466BFF" w:rsidP="005A1D32">
      <w:pPr>
        <w:pStyle w:val="Kommentartext"/>
        <w:tabs>
          <w:tab w:val="left" w:pos="2552"/>
          <w:tab w:val="left" w:pos="3686"/>
          <w:tab w:val="left" w:pos="5954"/>
        </w:tabs>
        <w:rPr>
          <w:rFonts w:ascii="Verdana" w:hAnsi="Verdana" w:cs="Calibri"/>
          <w:lang w:val="en-GB"/>
        </w:rPr>
      </w:pPr>
      <w:r>
        <w:rPr>
          <w:rFonts w:ascii="Verdana" w:hAnsi="Verdana" w:cs="Calibri"/>
          <w:lang w:val="en-GB"/>
        </w:rPr>
        <w:t>Language of instruction: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804F92" w14:paraId="56E93A2E" w14:textId="77777777" w:rsidTr="00107B17">
        <w:trPr>
          <w:jc w:val="center"/>
        </w:trPr>
        <w:tc>
          <w:tcPr>
            <w:tcW w:w="8763" w:type="dxa"/>
            <w:shd w:val="clear" w:color="auto" w:fill="FFFFFF"/>
            <w:hideMark/>
          </w:tcPr>
          <w:p w14:paraId="56E93A29" w14:textId="256FA23F"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6CDCF7FE" w14:textId="462AEDA2" w:rsidR="0082283B" w:rsidRPr="00804F92" w:rsidRDefault="0082283B" w:rsidP="00E152D3">
            <w:pPr>
              <w:spacing w:after="120"/>
              <w:ind w:left="-6" w:firstLine="6"/>
              <w:rPr>
                <w:rFonts w:ascii="Verdana" w:hAnsi="Verdana"/>
                <w:color w:val="002060"/>
                <w:sz w:val="20"/>
                <w:szCs w:val="24"/>
                <w:lang w:val="en-GB" w:eastAsia="de-DE" w:bidi="fr-FR"/>
              </w:rPr>
            </w:pPr>
            <w:r w:rsidRPr="00804F92">
              <w:rPr>
                <w:rFonts w:ascii="Verdana" w:hAnsi="Verdana"/>
                <w:color w:val="002060"/>
                <w:sz w:val="20"/>
                <w:szCs w:val="24"/>
                <w:lang w:val="en-GB" w:eastAsia="de-DE" w:bidi="fr-FR"/>
              </w:rPr>
              <w:t>[Here are some suggested phrases. Please delete or add to them as appropriate for your stay. Please delete this explanation.]</w:t>
            </w:r>
          </w:p>
          <w:p w14:paraId="115EBCC3" w14:textId="77777777" w:rsidR="0082283B" w:rsidRPr="00804F92" w:rsidRDefault="0082283B" w:rsidP="0082283B">
            <w:pPr>
              <w:rPr>
                <w:rFonts w:ascii="Verdana" w:hAnsi="Verdana"/>
                <w:color w:val="002060"/>
                <w:sz w:val="20"/>
                <w:szCs w:val="24"/>
                <w:lang w:val="en-GB" w:eastAsia="de-DE" w:bidi="fr-FR"/>
              </w:rPr>
            </w:pPr>
            <w:r w:rsidRPr="00804F92">
              <w:rPr>
                <w:rFonts w:ascii="Verdana" w:hAnsi="Verdana"/>
                <w:color w:val="002060"/>
                <w:sz w:val="20"/>
                <w:szCs w:val="24"/>
                <w:lang w:val="en-GB" w:eastAsia="de-DE" w:bidi="fr-FR"/>
              </w:rPr>
              <w:t>The objective of the mobility is to…</w:t>
            </w:r>
          </w:p>
          <w:p w14:paraId="7A7C3444" w14:textId="77777777" w:rsidR="0082283B" w:rsidRPr="0082283B" w:rsidRDefault="0082283B" w:rsidP="0082283B">
            <w:pPr>
              <w:numPr>
                <w:ilvl w:val="0"/>
                <w:numId w:val="46"/>
              </w:numPr>
              <w:suppressAutoHyphens/>
              <w:spacing w:after="0"/>
              <w:jc w:val="left"/>
              <w:rPr>
                <w:rFonts w:ascii="Verdana" w:hAnsi="Verdana"/>
                <w:color w:val="002060"/>
                <w:sz w:val="20"/>
                <w:szCs w:val="24"/>
                <w:lang w:val="en-GB" w:eastAsia="de-DE" w:bidi="en-GB"/>
              </w:rPr>
            </w:pPr>
            <w:r w:rsidRPr="0082283B">
              <w:rPr>
                <w:rFonts w:ascii="Verdana" w:hAnsi="Verdana"/>
                <w:color w:val="002060"/>
                <w:sz w:val="20"/>
                <w:szCs w:val="24"/>
                <w:lang w:val="en-GB" w:eastAsia="de-DE" w:bidi="en-GB"/>
              </w:rPr>
              <w:t>…offer a joint teaching programme for both partner universities</w:t>
            </w:r>
          </w:p>
          <w:p w14:paraId="09EE1416" w14:textId="77777777" w:rsidR="0082283B" w:rsidRPr="0082283B" w:rsidRDefault="0082283B" w:rsidP="0082283B">
            <w:pPr>
              <w:numPr>
                <w:ilvl w:val="0"/>
                <w:numId w:val="46"/>
              </w:numPr>
              <w:suppressAutoHyphens/>
              <w:spacing w:after="0"/>
              <w:jc w:val="left"/>
              <w:rPr>
                <w:rFonts w:ascii="Verdana" w:hAnsi="Verdana"/>
                <w:color w:val="002060"/>
                <w:sz w:val="20"/>
                <w:szCs w:val="24"/>
                <w:lang w:val="en-GB" w:eastAsia="de-DE" w:bidi="en-GB"/>
              </w:rPr>
            </w:pPr>
            <w:r w:rsidRPr="0082283B">
              <w:rPr>
                <w:rFonts w:ascii="Verdana" w:hAnsi="Verdana"/>
                <w:color w:val="002060"/>
                <w:sz w:val="20"/>
                <w:szCs w:val="24"/>
                <w:lang w:val="en-GB" w:eastAsia="de-DE" w:bidi="en-GB"/>
              </w:rPr>
              <w:t>…deepen and strengthen the existing cooperation between both partner universities</w:t>
            </w:r>
          </w:p>
          <w:p w14:paraId="0D853B61" w14:textId="77777777" w:rsidR="0082283B" w:rsidRPr="0082283B" w:rsidRDefault="0082283B" w:rsidP="0082283B">
            <w:pPr>
              <w:numPr>
                <w:ilvl w:val="0"/>
                <w:numId w:val="46"/>
              </w:numPr>
              <w:suppressAutoHyphens/>
              <w:spacing w:after="0"/>
              <w:jc w:val="left"/>
              <w:rPr>
                <w:rFonts w:ascii="Verdana" w:hAnsi="Verdana"/>
                <w:color w:val="002060"/>
                <w:sz w:val="20"/>
                <w:szCs w:val="24"/>
                <w:lang w:val="en-GB" w:eastAsia="de-DE" w:bidi="en-GB"/>
              </w:rPr>
            </w:pPr>
            <w:r w:rsidRPr="0082283B">
              <w:rPr>
                <w:rFonts w:ascii="Verdana" w:hAnsi="Verdana"/>
                <w:color w:val="002060"/>
                <w:sz w:val="20"/>
                <w:szCs w:val="24"/>
                <w:lang w:val="en-GB" w:eastAsia="de-DE" w:bidi="en-GB"/>
              </w:rPr>
              <w:t>…exchange and exploration of new teaching methods benefiting students at both universities</w:t>
            </w:r>
          </w:p>
          <w:p w14:paraId="7363D5D4" w14:textId="77777777" w:rsidR="0082283B" w:rsidRDefault="0082283B" w:rsidP="00E152D3">
            <w:pPr>
              <w:spacing w:after="120"/>
              <w:ind w:left="-6" w:firstLine="6"/>
              <w:rPr>
                <w:rFonts w:ascii="Verdana" w:hAnsi="Verdana" w:cs="Calibri"/>
                <w:b/>
                <w:sz w:val="20"/>
                <w:lang w:val="en-GB"/>
              </w:rPr>
            </w:pP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C03A97"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84F013E" w14:textId="77777777" w:rsidR="0082283B" w:rsidRPr="0082283B" w:rsidRDefault="0082283B" w:rsidP="0082283B">
            <w:pPr>
              <w:spacing w:after="120"/>
              <w:ind w:left="-6" w:firstLine="6"/>
              <w:rPr>
                <w:rFonts w:ascii="Verdana" w:hAnsi="Verdana"/>
                <w:color w:val="002060"/>
                <w:sz w:val="20"/>
                <w:szCs w:val="24"/>
                <w:lang w:eastAsia="de-DE" w:bidi="fr-FR"/>
              </w:rPr>
            </w:pPr>
            <w:r w:rsidRPr="00804F92">
              <w:rPr>
                <w:rFonts w:ascii="Verdana" w:hAnsi="Verdana"/>
                <w:color w:val="002060"/>
                <w:sz w:val="20"/>
                <w:szCs w:val="24"/>
                <w:lang w:val="en-GB" w:eastAsia="de-DE" w:bidi="fr-FR"/>
              </w:rPr>
              <w:t xml:space="preserve">[Here are some suggested phrases. Please delete or add to them as appropriate for your stay. </w:t>
            </w:r>
            <w:r>
              <w:rPr>
                <w:rFonts w:ascii="Verdana" w:hAnsi="Verdana"/>
                <w:color w:val="002060"/>
                <w:sz w:val="20"/>
                <w:szCs w:val="24"/>
                <w:lang w:eastAsia="de-DE" w:bidi="fr-FR"/>
              </w:rPr>
              <w:t>Please</w:t>
            </w:r>
            <w:r w:rsidRPr="0082283B">
              <w:rPr>
                <w:rFonts w:ascii="Verdana" w:hAnsi="Verdana"/>
                <w:color w:val="002060"/>
                <w:sz w:val="20"/>
                <w:szCs w:val="24"/>
                <w:lang w:eastAsia="de-DE" w:bidi="fr-FR"/>
              </w:rPr>
              <w:t xml:space="preserve"> delete this explanation.]</w:t>
            </w:r>
          </w:p>
          <w:p w14:paraId="06665EB0" w14:textId="77777777" w:rsidR="0082283B" w:rsidRPr="0082283B" w:rsidRDefault="0082283B" w:rsidP="0082283B">
            <w:pPr>
              <w:numPr>
                <w:ilvl w:val="0"/>
                <w:numId w:val="47"/>
              </w:numPr>
              <w:suppressAutoHyphens/>
              <w:spacing w:after="0"/>
              <w:jc w:val="left"/>
              <w:rPr>
                <w:rFonts w:ascii="Verdana" w:hAnsi="Verdana"/>
                <w:color w:val="002060"/>
                <w:sz w:val="20"/>
                <w:szCs w:val="24"/>
                <w:lang w:val="en-GB" w:eastAsia="de-DE" w:bidi="en-GB"/>
              </w:rPr>
            </w:pPr>
            <w:r w:rsidRPr="0082283B">
              <w:rPr>
                <w:rFonts w:ascii="Verdana" w:hAnsi="Verdana"/>
                <w:color w:val="002060"/>
                <w:sz w:val="20"/>
                <w:szCs w:val="24"/>
                <w:lang w:val="en-GB" w:eastAsia="de-DE" w:bidi="en-GB"/>
              </w:rPr>
              <w:t>Added value for the students and teachers involved as it increases knowledge, inspiration and understanding for the international counterpart</w:t>
            </w:r>
          </w:p>
          <w:p w14:paraId="204B2D6D" w14:textId="77777777" w:rsidR="0082283B" w:rsidRPr="0082283B" w:rsidRDefault="0082283B" w:rsidP="0082283B">
            <w:pPr>
              <w:numPr>
                <w:ilvl w:val="0"/>
                <w:numId w:val="47"/>
              </w:numPr>
              <w:suppressAutoHyphens/>
              <w:spacing w:after="0"/>
              <w:jc w:val="left"/>
              <w:rPr>
                <w:rFonts w:ascii="Verdana" w:hAnsi="Verdana"/>
                <w:color w:val="002060"/>
                <w:sz w:val="20"/>
                <w:szCs w:val="24"/>
                <w:lang w:val="en-GB" w:eastAsia="de-DE" w:bidi="en-GB"/>
              </w:rPr>
            </w:pPr>
            <w:r w:rsidRPr="0082283B">
              <w:rPr>
                <w:rFonts w:ascii="Verdana" w:hAnsi="Verdana"/>
                <w:color w:val="002060"/>
                <w:sz w:val="20"/>
                <w:szCs w:val="24"/>
                <w:lang w:val="en-GB" w:eastAsia="de-DE" w:bidi="en-GB"/>
              </w:rPr>
              <w:t>Encourage mutual exchange on joint projects</w:t>
            </w:r>
          </w:p>
          <w:p w14:paraId="7F1A7DDE" w14:textId="77777777" w:rsidR="0082283B" w:rsidRPr="0082283B" w:rsidRDefault="0082283B" w:rsidP="0082283B">
            <w:pPr>
              <w:numPr>
                <w:ilvl w:val="0"/>
                <w:numId w:val="47"/>
              </w:numPr>
              <w:suppressAutoHyphens/>
              <w:spacing w:after="0"/>
              <w:jc w:val="left"/>
              <w:rPr>
                <w:rFonts w:ascii="Verdana" w:hAnsi="Verdana"/>
                <w:color w:val="002060"/>
                <w:sz w:val="20"/>
                <w:szCs w:val="24"/>
                <w:lang w:val="en-GB" w:eastAsia="de-DE" w:bidi="en-GB"/>
              </w:rPr>
            </w:pPr>
            <w:r w:rsidRPr="0082283B">
              <w:rPr>
                <w:rFonts w:ascii="Verdana" w:hAnsi="Verdana"/>
                <w:color w:val="002060"/>
                <w:sz w:val="20"/>
                <w:szCs w:val="24"/>
                <w:lang w:val="en-GB" w:eastAsia="de-DE" w:bidi="en-GB"/>
              </w:rPr>
              <w:t>Broadening of the existing network</w:t>
            </w:r>
          </w:p>
          <w:p w14:paraId="365BB498" w14:textId="77777777" w:rsidR="0082283B" w:rsidRPr="0082283B" w:rsidRDefault="0082283B" w:rsidP="0082283B">
            <w:pPr>
              <w:numPr>
                <w:ilvl w:val="0"/>
                <w:numId w:val="47"/>
              </w:numPr>
              <w:suppressAutoHyphens/>
              <w:spacing w:after="0"/>
              <w:jc w:val="left"/>
              <w:rPr>
                <w:rFonts w:ascii="Verdana" w:hAnsi="Verdana"/>
                <w:color w:val="002060"/>
                <w:sz w:val="20"/>
                <w:szCs w:val="24"/>
                <w:lang w:val="en-GB" w:eastAsia="de-DE" w:bidi="en-GB"/>
              </w:rPr>
            </w:pPr>
            <w:r w:rsidRPr="0082283B">
              <w:rPr>
                <w:rFonts w:ascii="Verdana" w:hAnsi="Verdana"/>
                <w:color w:val="002060"/>
                <w:sz w:val="20"/>
                <w:szCs w:val="24"/>
                <w:lang w:val="en-GB" w:eastAsia="de-DE" w:bidi="en-GB"/>
              </w:rPr>
              <w:t>Strengthening of the existing partnership</w:t>
            </w:r>
          </w:p>
          <w:p w14:paraId="772C0A4D" w14:textId="77777777" w:rsidR="0082283B" w:rsidRPr="0082283B" w:rsidRDefault="0082283B" w:rsidP="0082283B">
            <w:pPr>
              <w:numPr>
                <w:ilvl w:val="0"/>
                <w:numId w:val="47"/>
              </w:numPr>
              <w:suppressAutoHyphens/>
              <w:spacing w:after="0"/>
              <w:jc w:val="left"/>
              <w:rPr>
                <w:rFonts w:ascii="Verdana" w:hAnsi="Verdana"/>
                <w:color w:val="002060"/>
                <w:sz w:val="20"/>
                <w:szCs w:val="24"/>
                <w:lang w:val="en-GB" w:eastAsia="de-DE" w:bidi="en-GB"/>
              </w:rPr>
            </w:pPr>
            <w:r w:rsidRPr="0082283B">
              <w:rPr>
                <w:rFonts w:ascii="Verdana" w:hAnsi="Verdana"/>
                <w:color w:val="002060"/>
                <w:sz w:val="20"/>
                <w:szCs w:val="24"/>
                <w:lang w:val="en-GB" w:eastAsia="de-DE" w:bidi="en-GB"/>
              </w:rPr>
              <w:t>Cross-divisional understanding</w:t>
            </w:r>
          </w:p>
          <w:p w14:paraId="6F941911" w14:textId="77777777" w:rsidR="0082283B" w:rsidRPr="0082283B" w:rsidRDefault="0082283B" w:rsidP="0082283B">
            <w:pPr>
              <w:numPr>
                <w:ilvl w:val="0"/>
                <w:numId w:val="47"/>
              </w:numPr>
              <w:suppressAutoHyphens/>
              <w:spacing w:after="0"/>
              <w:jc w:val="left"/>
              <w:rPr>
                <w:rFonts w:ascii="Verdana" w:hAnsi="Verdana"/>
                <w:color w:val="002060"/>
                <w:sz w:val="20"/>
                <w:szCs w:val="24"/>
                <w:lang w:val="en-GB" w:eastAsia="de-DE" w:bidi="en-GB"/>
              </w:rPr>
            </w:pPr>
            <w:r w:rsidRPr="0082283B">
              <w:rPr>
                <w:rFonts w:ascii="Verdana" w:hAnsi="Verdana"/>
                <w:color w:val="002060"/>
                <w:sz w:val="20"/>
                <w:szCs w:val="24"/>
                <w:lang w:val="en-GB" w:eastAsia="de-DE" w:bidi="en-GB"/>
              </w:rPr>
              <w:t>Gain new impulses and inspiration for my professional field</w:t>
            </w:r>
          </w:p>
          <w:p w14:paraId="1F928D00" w14:textId="77777777" w:rsidR="0082283B" w:rsidRPr="0082283B" w:rsidRDefault="0082283B" w:rsidP="0082283B">
            <w:pPr>
              <w:numPr>
                <w:ilvl w:val="0"/>
                <w:numId w:val="47"/>
              </w:numPr>
              <w:suppressAutoHyphens/>
              <w:spacing w:after="0"/>
              <w:jc w:val="left"/>
              <w:rPr>
                <w:rFonts w:ascii="Verdana" w:hAnsi="Verdana"/>
                <w:color w:val="002060"/>
                <w:sz w:val="20"/>
                <w:szCs w:val="24"/>
                <w:lang w:val="en-GB" w:eastAsia="de-DE" w:bidi="en-GB"/>
              </w:rPr>
            </w:pPr>
            <w:r w:rsidRPr="0082283B">
              <w:rPr>
                <w:rFonts w:ascii="Verdana" w:hAnsi="Verdana"/>
                <w:color w:val="002060"/>
                <w:sz w:val="20"/>
                <w:szCs w:val="24"/>
                <w:lang w:val="en-GB" w:eastAsia="de-DE" w:bidi="en-GB"/>
              </w:rPr>
              <w:t>Obtain international teaching experience</w:t>
            </w: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804F92" w14:paraId="56E93A3B" w14:textId="77777777" w:rsidTr="00107B17">
        <w:trPr>
          <w:jc w:val="center"/>
        </w:trPr>
        <w:tc>
          <w:tcPr>
            <w:tcW w:w="8763" w:type="dxa"/>
            <w:shd w:val="clear" w:color="auto" w:fill="FFFFFF"/>
            <w:hideMark/>
          </w:tcPr>
          <w:p w14:paraId="56E93A37" w14:textId="53E5E0A6"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r w:rsidR="00743F98">
              <w:rPr>
                <w:rFonts w:ascii="Verdana" w:hAnsi="Verdana" w:cs="Calibri"/>
                <w:b/>
                <w:sz w:val="20"/>
                <w:lang w:val="en-GB"/>
              </w:rPr>
              <w:t xml:space="preserve"> </w:t>
            </w:r>
            <w:r w:rsidR="00743F98" w:rsidRPr="00743F98">
              <w:rPr>
                <w:rFonts w:ascii="Verdana" w:hAnsi="Verdana" w:cs="Calibri"/>
                <w:b/>
                <w:sz w:val="20"/>
                <w:lang w:val="en-GB"/>
              </w:rPr>
              <w:t>(including the vi</w:t>
            </w:r>
            <w:r w:rsidR="00743F98">
              <w:rPr>
                <w:rFonts w:ascii="Verdana" w:hAnsi="Verdana" w:cs="Calibri"/>
                <w:b/>
                <w:sz w:val="20"/>
                <w:lang w:val="en-GB"/>
              </w:rPr>
              <w:t>rtual component, if applicable)</w:t>
            </w:r>
            <w:r w:rsidRPr="00490F95">
              <w:rPr>
                <w:rFonts w:ascii="Verdana" w:hAnsi="Verdana" w:cs="Calibri"/>
                <w:b/>
                <w:sz w:val="20"/>
                <w:lang w:val="en-GB"/>
              </w:rPr>
              <w:t>:</w:t>
            </w:r>
          </w:p>
          <w:p w14:paraId="09EF98AB" w14:textId="77777777" w:rsidR="0082283B" w:rsidRDefault="0082283B" w:rsidP="0082283B">
            <w:pPr>
              <w:spacing w:after="120"/>
              <w:ind w:left="-6" w:firstLine="6"/>
              <w:rPr>
                <w:rFonts w:ascii="Verdana" w:hAnsi="Verdana"/>
                <w:color w:val="002060"/>
                <w:sz w:val="20"/>
                <w:szCs w:val="24"/>
                <w:lang w:eastAsia="de-DE" w:bidi="fr-FR"/>
              </w:rPr>
            </w:pPr>
            <w:r w:rsidRPr="00804F92">
              <w:rPr>
                <w:rFonts w:ascii="Verdana" w:hAnsi="Verdana"/>
                <w:color w:val="002060"/>
                <w:sz w:val="20"/>
                <w:szCs w:val="24"/>
                <w:lang w:val="en-GB" w:eastAsia="de-DE" w:bidi="fr-FR"/>
              </w:rPr>
              <w:t xml:space="preserve">[Here are some suggested phrases. Please delete or add to them as appropriate for your stay. </w:t>
            </w:r>
            <w:r>
              <w:rPr>
                <w:rFonts w:ascii="Verdana" w:hAnsi="Verdana"/>
                <w:color w:val="002060"/>
                <w:sz w:val="20"/>
                <w:szCs w:val="24"/>
                <w:lang w:eastAsia="de-DE" w:bidi="fr-FR"/>
              </w:rPr>
              <w:t>Please</w:t>
            </w:r>
            <w:r w:rsidRPr="0082283B">
              <w:rPr>
                <w:rFonts w:ascii="Verdana" w:hAnsi="Verdana"/>
                <w:color w:val="002060"/>
                <w:sz w:val="20"/>
                <w:szCs w:val="24"/>
                <w:lang w:eastAsia="de-DE" w:bidi="fr-FR"/>
              </w:rPr>
              <w:t xml:space="preserve"> delete this explanation.]</w:t>
            </w:r>
          </w:p>
          <w:p w14:paraId="38A1415C" w14:textId="77777777" w:rsidR="0082283B" w:rsidRPr="00804F92" w:rsidRDefault="0082283B" w:rsidP="0082283B">
            <w:pPr>
              <w:numPr>
                <w:ilvl w:val="0"/>
                <w:numId w:val="48"/>
              </w:numPr>
              <w:spacing w:after="120"/>
              <w:rPr>
                <w:rFonts w:ascii="Verdana" w:hAnsi="Verdana"/>
                <w:bCs/>
                <w:color w:val="002060"/>
                <w:sz w:val="20"/>
                <w:szCs w:val="24"/>
                <w:lang w:val="en-GB" w:eastAsia="de-DE" w:bidi="en-GB"/>
              </w:rPr>
            </w:pPr>
            <w:r w:rsidRPr="00804F92">
              <w:rPr>
                <w:rFonts w:ascii="Verdana" w:hAnsi="Verdana"/>
                <w:bCs/>
                <w:color w:val="002060"/>
                <w:sz w:val="20"/>
                <w:szCs w:val="24"/>
                <w:lang w:val="en-GB" w:eastAsia="de-DE" w:bidi="en-GB"/>
              </w:rPr>
              <w:t>The teaching programme consists of various topics/activities:</w:t>
            </w: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804F92"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7C09663" w14:textId="77777777" w:rsidR="0082283B" w:rsidRPr="0082283B" w:rsidRDefault="0082283B" w:rsidP="0082283B">
            <w:pPr>
              <w:spacing w:after="120"/>
              <w:ind w:left="-6" w:firstLine="6"/>
              <w:rPr>
                <w:rFonts w:ascii="Verdana" w:hAnsi="Verdana"/>
                <w:color w:val="002060"/>
                <w:sz w:val="20"/>
                <w:szCs w:val="24"/>
                <w:lang w:eastAsia="de-DE" w:bidi="fr-FR"/>
              </w:rPr>
            </w:pPr>
            <w:r w:rsidRPr="00804F92">
              <w:rPr>
                <w:rFonts w:ascii="Verdana" w:hAnsi="Verdana"/>
                <w:color w:val="002060"/>
                <w:sz w:val="20"/>
                <w:szCs w:val="24"/>
                <w:lang w:val="en-GB" w:eastAsia="de-DE" w:bidi="fr-FR"/>
              </w:rPr>
              <w:t xml:space="preserve">[Here are some suggested phrases. Please delete or add to them as appropriate for your stay. </w:t>
            </w:r>
            <w:r>
              <w:rPr>
                <w:rFonts w:ascii="Verdana" w:hAnsi="Verdana"/>
                <w:color w:val="002060"/>
                <w:sz w:val="20"/>
                <w:szCs w:val="24"/>
                <w:lang w:eastAsia="de-DE" w:bidi="fr-FR"/>
              </w:rPr>
              <w:t>Please</w:t>
            </w:r>
            <w:r w:rsidRPr="0082283B">
              <w:rPr>
                <w:rFonts w:ascii="Verdana" w:hAnsi="Verdana"/>
                <w:color w:val="002060"/>
                <w:sz w:val="20"/>
                <w:szCs w:val="24"/>
                <w:lang w:eastAsia="de-DE" w:bidi="fr-FR"/>
              </w:rPr>
              <w:t xml:space="preserve"> delete this explanation.]</w:t>
            </w:r>
          </w:p>
          <w:p w14:paraId="188408B3" w14:textId="77777777" w:rsidR="0082283B" w:rsidRPr="0082283B" w:rsidRDefault="0082283B" w:rsidP="0082283B">
            <w:pPr>
              <w:numPr>
                <w:ilvl w:val="0"/>
                <w:numId w:val="49"/>
              </w:numPr>
              <w:suppressAutoHyphens/>
              <w:spacing w:after="0"/>
              <w:jc w:val="left"/>
              <w:rPr>
                <w:rFonts w:ascii="Verdana" w:hAnsi="Verdana"/>
                <w:color w:val="002060"/>
                <w:sz w:val="20"/>
                <w:szCs w:val="24"/>
                <w:lang w:val="en-GB" w:eastAsia="de-DE" w:bidi="en-GB"/>
              </w:rPr>
            </w:pPr>
            <w:r w:rsidRPr="0082283B">
              <w:rPr>
                <w:rFonts w:ascii="Verdana" w:hAnsi="Verdana"/>
                <w:color w:val="002060"/>
                <w:sz w:val="20"/>
                <w:szCs w:val="24"/>
                <w:lang w:val="en-GB" w:eastAsia="de-DE" w:bidi="en-GB"/>
              </w:rPr>
              <w:t>The mobility will further deepen and develop exchange between Johannes Gutenberg University and xy</w:t>
            </w:r>
          </w:p>
          <w:p w14:paraId="1C4E7925" w14:textId="77777777" w:rsidR="0082283B" w:rsidRPr="0082283B" w:rsidRDefault="0082283B" w:rsidP="0082283B">
            <w:pPr>
              <w:numPr>
                <w:ilvl w:val="0"/>
                <w:numId w:val="49"/>
              </w:numPr>
              <w:suppressAutoHyphens/>
              <w:spacing w:after="0"/>
              <w:jc w:val="left"/>
              <w:rPr>
                <w:rFonts w:ascii="Verdana" w:hAnsi="Verdana"/>
                <w:color w:val="002060"/>
                <w:sz w:val="20"/>
                <w:szCs w:val="24"/>
                <w:lang w:val="en-GB" w:eastAsia="de-DE" w:bidi="en-GB"/>
              </w:rPr>
            </w:pPr>
            <w:r w:rsidRPr="0082283B">
              <w:rPr>
                <w:rFonts w:ascii="Verdana" w:hAnsi="Verdana"/>
                <w:color w:val="002060"/>
                <w:sz w:val="20"/>
                <w:szCs w:val="24"/>
                <w:lang w:val="en-GB" w:eastAsia="de-DE" w:bidi="en-GB"/>
              </w:rPr>
              <w:t>Increasing the intensity and quality of the teaching cooperation and set the basis for further involvement</w:t>
            </w:r>
          </w:p>
          <w:p w14:paraId="098A4A2D" w14:textId="77777777" w:rsidR="0082283B" w:rsidRPr="0082283B" w:rsidRDefault="0082283B" w:rsidP="0082283B">
            <w:pPr>
              <w:numPr>
                <w:ilvl w:val="0"/>
                <w:numId w:val="49"/>
              </w:numPr>
              <w:suppressAutoHyphens/>
              <w:spacing w:after="0"/>
              <w:jc w:val="left"/>
              <w:rPr>
                <w:rFonts w:ascii="Verdana" w:hAnsi="Verdana"/>
                <w:color w:val="002060"/>
                <w:sz w:val="20"/>
                <w:szCs w:val="24"/>
                <w:lang w:val="en-GB" w:eastAsia="de-DE" w:bidi="en-GB"/>
              </w:rPr>
            </w:pPr>
            <w:r w:rsidRPr="0082283B">
              <w:rPr>
                <w:rFonts w:ascii="Verdana" w:hAnsi="Verdana"/>
                <w:color w:val="002060"/>
                <w:sz w:val="20"/>
                <w:szCs w:val="24"/>
                <w:lang w:val="en-GB" w:eastAsia="de-DE" w:bidi="en-GB"/>
              </w:rPr>
              <w:t>Explore new aspects and possibilities for new teaching projects</w:t>
            </w:r>
          </w:p>
          <w:p w14:paraId="194C49A3" w14:textId="77777777" w:rsidR="0082283B" w:rsidRPr="0082283B" w:rsidRDefault="0082283B" w:rsidP="0082283B">
            <w:pPr>
              <w:numPr>
                <w:ilvl w:val="0"/>
                <w:numId w:val="49"/>
              </w:numPr>
              <w:suppressAutoHyphens/>
              <w:spacing w:after="0"/>
              <w:jc w:val="left"/>
              <w:rPr>
                <w:rFonts w:ascii="Verdana" w:hAnsi="Verdana"/>
                <w:color w:val="002060"/>
                <w:sz w:val="20"/>
                <w:szCs w:val="24"/>
                <w:lang w:val="en-GB" w:eastAsia="de-DE" w:bidi="en-GB"/>
              </w:rPr>
            </w:pPr>
            <w:r w:rsidRPr="0082283B">
              <w:rPr>
                <w:rFonts w:ascii="Verdana" w:hAnsi="Verdana"/>
                <w:color w:val="002060"/>
                <w:sz w:val="20"/>
                <w:szCs w:val="24"/>
                <w:lang w:val="en-GB" w:eastAsia="de-DE" w:bidi="en-GB"/>
              </w:rPr>
              <w:t>Monitor and accompany Erasmus+ student exchange…</w:t>
            </w: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09BC163C" w:rsidR="00153B61" w:rsidRPr="0082283B" w:rsidRDefault="00153B61" w:rsidP="00153B61">
      <w:pPr>
        <w:spacing w:after="120"/>
        <w:rPr>
          <w:rFonts w:ascii="Verdana" w:hAnsi="Verdana" w:cs="Calibri"/>
          <w:sz w:val="20"/>
          <w:lang w:val="en-GB"/>
        </w:rPr>
      </w:pPr>
      <w:r w:rsidRPr="0082283B">
        <w:rPr>
          <w:rFonts w:ascii="Verdana" w:hAnsi="Verdana" w:cs="Calibri"/>
          <w:sz w:val="20"/>
          <w:lang w:val="en-GB"/>
        </w:rPr>
        <w:t>By signing</w:t>
      </w:r>
      <w:r w:rsidRPr="0082283B">
        <w:rPr>
          <w:rStyle w:val="Endnotenzeichen"/>
          <w:rFonts w:ascii="Verdana" w:hAnsi="Verdana" w:cs="Calibri"/>
          <w:sz w:val="20"/>
          <w:lang w:val="en-GB"/>
        </w:rPr>
        <w:endnoteReference w:id="7"/>
      </w:r>
      <w:r w:rsidRPr="0082283B">
        <w:rPr>
          <w:rFonts w:ascii="Verdana" w:hAnsi="Verdana" w:cs="Calibri"/>
          <w:sz w:val="20"/>
          <w:lang w:val="en-GB"/>
        </w:rPr>
        <w:t xml:space="preserve"> this document, the teach</w:t>
      </w:r>
      <w:r w:rsidR="00FF66CC" w:rsidRPr="0082283B">
        <w:rPr>
          <w:rFonts w:ascii="Verdana" w:hAnsi="Verdana" w:cs="Calibri"/>
          <w:sz w:val="20"/>
          <w:lang w:val="en-GB"/>
        </w:rPr>
        <w:t>ing staff member</w:t>
      </w:r>
      <w:r w:rsidRPr="0082283B">
        <w:rPr>
          <w:rFonts w:ascii="Verdana" w:hAnsi="Verdana" w:cs="Calibri"/>
          <w:sz w:val="20"/>
          <w:lang w:val="en-GB"/>
        </w:rPr>
        <w:t xml:space="preserve">, the sending </w:t>
      </w:r>
      <w:r w:rsidR="009C13E9" w:rsidRPr="0082283B">
        <w:rPr>
          <w:rFonts w:ascii="Verdana" w:hAnsi="Verdana" w:cs="Calibri"/>
          <w:sz w:val="20"/>
          <w:lang w:val="en-GB"/>
        </w:rPr>
        <w:t>organisation</w:t>
      </w:r>
      <w:r w:rsidRPr="0082283B">
        <w:rPr>
          <w:rFonts w:ascii="Verdana" w:hAnsi="Verdana" w:cs="Calibri"/>
          <w:sz w:val="20"/>
          <w:lang w:val="en-GB"/>
        </w:rPr>
        <w:t xml:space="preserve"> and the receiving institution confirm that they approve the proposed mobility agreement.</w:t>
      </w:r>
    </w:p>
    <w:p w14:paraId="333C63EF" w14:textId="349A5221" w:rsidR="00153B61" w:rsidRPr="0082283B" w:rsidRDefault="00153B61" w:rsidP="00153B61">
      <w:pPr>
        <w:spacing w:after="120"/>
        <w:rPr>
          <w:rFonts w:ascii="Verdana" w:hAnsi="Verdana" w:cs="Calibri"/>
          <w:sz w:val="20"/>
          <w:lang w:val="is-IS"/>
        </w:rPr>
      </w:pPr>
      <w:r w:rsidRPr="0082283B">
        <w:rPr>
          <w:rFonts w:ascii="Verdana" w:hAnsi="Verdana" w:cs="Calibri"/>
          <w:sz w:val="20"/>
          <w:lang w:val="en-GB"/>
        </w:rPr>
        <w:t>The sending higher education institution</w:t>
      </w:r>
      <w:r w:rsidR="009C13E9" w:rsidRPr="0082283B">
        <w:rPr>
          <w:rFonts w:ascii="Verdana" w:hAnsi="Verdana" w:cs="Calibri"/>
          <w:sz w:val="20"/>
          <w:lang w:val="en-GB"/>
        </w:rPr>
        <w:t xml:space="preserve"> or other organisation</w:t>
      </w:r>
      <w:r w:rsidRPr="0082283B">
        <w:rPr>
          <w:rFonts w:ascii="Verdana" w:hAnsi="Verdana" w:cs="Calibri"/>
          <w:sz w:val="20"/>
          <w:lang w:val="is-IS"/>
        </w:rPr>
        <w:t xml:space="preserve"> supports the staff mobility as part of its modernisation and internationalisation strategy and will recognise it as a component in </w:t>
      </w:r>
      <w:r w:rsidR="005F0E76" w:rsidRPr="0082283B">
        <w:rPr>
          <w:rFonts w:ascii="Verdana" w:hAnsi="Verdana" w:cs="Calibri"/>
          <w:sz w:val="20"/>
          <w:lang w:val="is-IS"/>
        </w:rPr>
        <w:t xml:space="preserve">any </w:t>
      </w:r>
      <w:r w:rsidRPr="0082283B">
        <w:rPr>
          <w:rFonts w:ascii="Verdana" w:hAnsi="Verdana" w:cs="Calibri"/>
          <w:sz w:val="20"/>
          <w:lang w:val="is-IS"/>
        </w:rPr>
        <w:t>evaluation or assessment of the teach</w:t>
      </w:r>
      <w:r w:rsidR="00FF66CC" w:rsidRPr="0082283B">
        <w:rPr>
          <w:rFonts w:ascii="Verdana" w:hAnsi="Verdana" w:cs="Calibri"/>
          <w:sz w:val="20"/>
          <w:lang w:val="is-IS"/>
        </w:rPr>
        <w:t>ing staff member</w:t>
      </w:r>
      <w:r w:rsidRPr="0082283B">
        <w:rPr>
          <w:rFonts w:ascii="Verdana" w:hAnsi="Verdana" w:cs="Calibri"/>
          <w:sz w:val="20"/>
          <w:lang w:val="is-IS"/>
        </w:rPr>
        <w:t>.</w:t>
      </w:r>
    </w:p>
    <w:p w14:paraId="2ED29B5F" w14:textId="412563A0" w:rsidR="00153B61" w:rsidRPr="00037E84" w:rsidRDefault="00153B61" w:rsidP="00153B61">
      <w:pPr>
        <w:autoSpaceDE w:val="0"/>
        <w:autoSpaceDN w:val="0"/>
        <w:adjustRightInd w:val="0"/>
        <w:spacing w:after="120"/>
        <w:rPr>
          <w:rFonts w:ascii="Calibri" w:hAnsi="Calibri"/>
          <w:sz w:val="20"/>
          <w:lang w:val="en-GB"/>
        </w:rPr>
      </w:pPr>
      <w:r w:rsidRPr="0082283B">
        <w:rPr>
          <w:rFonts w:ascii="Verdana" w:hAnsi="Verdana" w:cs="Calibri"/>
          <w:sz w:val="20"/>
          <w:lang w:val="is-IS"/>
        </w:rPr>
        <w:t xml:space="preserve">The teaching staff member will share </w:t>
      </w:r>
      <w:r w:rsidR="00B96BA4" w:rsidRPr="0082283B">
        <w:rPr>
          <w:rFonts w:ascii="Verdana" w:hAnsi="Verdana" w:cs="Calibri"/>
          <w:sz w:val="20"/>
          <w:lang w:val="is-IS"/>
        </w:rPr>
        <w:t>their</w:t>
      </w:r>
      <w:r w:rsidRPr="0082283B">
        <w:rPr>
          <w:rFonts w:ascii="Verdana" w:hAnsi="Verdana" w:cs="Calibri"/>
          <w:sz w:val="20"/>
          <w:lang w:val="is-IS"/>
        </w:rPr>
        <w:t xml:space="preserve"> </w:t>
      </w:r>
      <w:r w:rsidRPr="0082283B">
        <w:rPr>
          <w:rFonts w:ascii="Verdana" w:hAnsi="Verdana" w:cs="Verdana"/>
          <w:sz w:val="20"/>
          <w:lang w:val="en-GB" w:eastAsia="fr-FR"/>
        </w:rPr>
        <w:t xml:space="preserve">experience, in particular its impact on </w:t>
      </w:r>
      <w:r w:rsidR="00B96BA4" w:rsidRPr="0082283B">
        <w:rPr>
          <w:rFonts w:ascii="Verdana" w:hAnsi="Verdana" w:cs="Verdana"/>
          <w:sz w:val="20"/>
          <w:lang w:val="en-GB" w:eastAsia="fr-FR"/>
        </w:rPr>
        <w:t>their</w:t>
      </w:r>
      <w:r w:rsidRPr="0082283B">
        <w:rPr>
          <w:rFonts w:ascii="Verdana" w:hAnsi="Verdana" w:cs="Verdana"/>
          <w:sz w:val="20"/>
          <w:lang w:val="en-GB" w:eastAsia="fr-FR"/>
        </w:rPr>
        <w:t xml:space="preserve"> professional development and on the </w:t>
      </w:r>
      <w:r w:rsidRPr="00037E84">
        <w:rPr>
          <w:rFonts w:ascii="Verdana" w:hAnsi="Verdana" w:cs="Verdana"/>
          <w:sz w:val="20"/>
          <w:lang w:val="en-GB" w:eastAsia="fr-FR"/>
        </w:rPr>
        <w:t>sending higher education institution</w:t>
      </w:r>
      <w:r w:rsidR="009C13E9" w:rsidRPr="00037E84">
        <w:rPr>
          <w:rFonts w:ascii="Verdana" w:hAnsi="Verdana" w:cs="Verdana"/>
          <w:sz w:val="20"/>
          <w:lang w:val="en-GB" w:eastAsia="fr-FR"/>
        </w:rPr>
        <w:t xml:space="preserve"> </w:t>
      </w:r>
      <w:r w:rsidR="009C13E9" w:rsidRPr="00037E84">
        <w:rPr>
          <w:rFonts w:ascii="Verdana" w:hAnsi="Verdana" w:cs="Calibri"/>
          <w:sz w:val="20"/>
          <w:lang w:val="en-GB"/>
        </w:rPr>
        <w:t>or other organisation</w:t>
      </w:r>
      <w:r w:rsidRPr="00037E84">
        <w:rPr>
          <w:rFonts w:ascii="Verdana" w:hAnsi="Verdana" w:cs="Verdana"/>
          <w:sz w:val="20"/>
          <w:lang w:val="en-GB" w:eastAsia="fr-FR"/>
        </w:rPr>
        <w:t>, as a source of inspiration to others.</w:t>
      </w:r>
      <w:r w:rsidRPr="00037E84">
        <w:rPr>
          <w:rFonts w:ascii="Calibri" w:hAnsi="Calibri"/>
          <w:sz w:val="20"/>
          <w:lang w:val="en-GB"/>
        </w:rPr>
        <w:t xml:space="preserve"> </w:t>
      </w:r>
    </w:p>
    <w:p w14:paraId="609F534B" w14:textId="317C4BC1" w:rsidR="00153B61" w:rsidRPr="0082283B" w:rsidRDefault="00153B61" w:rsidP="00153B61">
      <w:pPr>
        <w:autoSpaceDE w:val="0"/>
        <w:autoSpaceDN w:val="0"/>
        <w:adjustRightInd w:val="0"/>
        <w:spacing w:after="120"/>
        <w:rPr>
          <w:rFonts w:ascii="Verdana" w:hAnsi="Verdana" w:cs="Calibri"/>
          <w:color w:val="000000" w:themeColor="text1"/>
          <w:sz w:val="20"/>
          <w:lang w:val="en-GB"/>
        </w:rPr>
      </w:pPr>
      <w:r w:rsidRPr="00037E84">
        <w:rPr>
          <w:rFonts w:ascii="Verdana" w:hAnsi="Verdana"/>
          <w:sz w:val="20"/>
          <w:lang w:val="en-GB"/>
        </w:rPr>
        <w:t xml:space="preserve">The teaching staff member and the </w:t>
      </w:r>
      <w:r w:rsidR="00B77D95" w:rsidRPr="00037E84">
        <w:rPr>
          <w:rFonts w:ascii="Verdana" w:hAnsi="Verdana"/>
          <w:sz w:val="20"/>
          <w:lang w:val="en-GB"/>
        </w:rPr>
        <w:t xml:space="preserve">beneficiary </w:t>
      </w:r>
      <w:r w:rsidR="009C13E9" w:rsidRPr="00037E84">
        <w:rPr>
          <w:rFonts w:ascii="Verdana" w:hAnsi="Verdana"/>
          <w:sz w:val="20"/>
          <w:lang w:val="en-GB"/>
        </w:rPr>
        <w:t xml:space="preserve">organisation </w:t>
      </w:r>
      <w:r w:rsidRPr="00037E84">
        <w:rPr>
          <w:rFonts w:ascii="Verdana" w:hAnsi="Verdana"/>
          <w:sz w:val="20"/>
          <w:lang w:val="en-GB"/>
        </w:rPr>
        <w:t>commit to the requirements set out in the grant agreement signed between them</w:t>
      </w:r>
      <w:r w:rsidRPr="0082283B">
        <w:rPr>
          <w:rFonts w:ascii="Verdana" w:hAnsi="Verdana"/>
          <w:color w:val="000000" w:themeColor="text1"/>
          <w:sz w:val="20"/>
          <w:lang w:val="en-GB"/>
        </w:rPr>
        <w:t>.</w:t>
      </w:r>
    </w:p>
    <w:p w14:paraId="56E93A45" w14:textId="2BD0AA75" w:rsidR="00377526" w:rsidRPr="0082283B" w:rsidRDefault="00153B61" w:rsidP="00B223B0">
      <w:pPr>
        <w:keepNext/>
        <w:keepLines/>
        <w:tabs>
          <w:tab w:val="left" w:pos="426"/>
        </w:tabs>
        <w:rPr>
          <w:rFonts w:ascii="Verdana" w:hAnsi="Verdana" w:cs="Calibri"/>
          <w:sz w:val="20"/>
          <w:lang w:val="en-GB"/>
        </w:rPr>
      </w:pPr>
      <w:r w:rsidRPr="0082283B">
        <w:rPr>
          <w:rFonts w:ascii="Verdana" w:hAnsi="Verdana" w:cs="Calibri"/>
          <w:sz w:val="20"/>
          <w:lang w:val="en-GB"/>
        </w:rPr>
        <w:t>The teach</w:t>
      </w:r>
      <w:r w:rsidR="00FF66CC" w:rsidRPr="0082283B">
        <w:rPr>
          <w:rFonts w:ascii="Verdana" w:hAnsi="Verdana" w:cs="Calibri"/>
          <w:sz w:val="20"/>
          <w:lang w:val="en-GB"/>
        </w:rPr>
        <w:t>ing staff member</w:t>
      </w:r>
      <w:r w:rsidRPr="0082283B">
        <w:rPr>
          <w:rFonts w:ascii="Verdana" w:hAnsi="Verdana" w:cs="Calibri"/>
          <w:sz w:val="20"/>
          <w:lang w:val="en-GB"/>
        </w:rPr>
        <w:t xml:space="preserve"> and </w:t>
      </w:r>
      <w:r w:rsidR="00F81482" w:rsidRPr="0082283B">
        <w:rPr>
          <w:rFonts w:ascii="Verdana" w:hAnsi="Verdana" w:cs="Calibri"/>
          <w:sz w:val="20"/>
          <w:lang w:val="en-GB"/>
        </w:rPr>
        <w:t xml:space="preserve">the </w:t>
      </w:r>
      <w:r w:rsidRPr="0082283B">
        <w:rPr>
          <w:rFonts w:ascii="Verdana" w:hAnsi="Verdana" w:cs="Calibri"/>
          <w:sz w:val="20"/>
          <w:lang w:val="en-GB"/>
        </w:rPr>
        <w:t xml:space="preserve">receiving institution will communicate to the sending </w:t>
      </w:r>
      <w:r w:rsidR="009C13E9" w:rsidRPr="0082283B">
        <w:rPr>
          <w:rFonts w:ascii="Verdana" w:hAnsi="Verdana" w:cs="Calibri"/>
          <w:sz w:val="20"/>
          <w:lang w:val="en-GB"/>
        </w:rPr>
        <w:t>organisation</w:t>
      </w:r>
      <w:r w:rsidRPr="0082283B">
        <w:rPr>
          <w:rFonts w:ascii="Verdana" w:hAnsi="Verdana" w:cs="Calibri"/>
          <w:sz w:val="20"/>
          <w:lang w:val="en-GB"/>
        </w:rPr>
        <w:t xml:space="preserv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Endnotenzeichen"/>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7CB4F39F"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lastRenderedPageBreak/>
              <w:t xml:space="preserve">The sending </w:t>
            </w:r>
            <w:r w:rsidR="009C13E9">
              <w:rPr>
                <w:rFonts w:ascii="Verdana" w:hAnsi="Verdana" w:cs="Calibri"/>
                <w:b/>
                <w:sz w:val="20"/>
                <w:lang w:val="en-GB"/>
              </w:rPr>
              <w:t xml:space="preserve">organisation </w:t>
            </w:r>
          </w:p>
          <w:p w14:paraId="56E93A4C" w14:textId="77777777"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56E93A4F" w14:textId="77777777" w:rsidR="00377526" w:rsidRPr="00B223B0" w:rsidRDefault="00377526"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E483A3E"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2D7E6F40" w:rsidR="00377526"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24E29E4F" w14:textId="3D13889F" w:rsidR="004E7C7C" w:rsidRPr="00490F95" w:rsidRDefault="004E7C7C" w:rsidP="00DA5ED4">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(Faculty/Department)</w:t>
            </w: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6"/>
      <w:footerReference w:type="default" r:id="rId17"/>
      <w:headerReference w:type="first" r:id="rId18"/>
      <w:footerReference w:type="first" r:id="rId19"/>
      <w:endnotePr>
        <w:numFmt w:val="decimal"/>
      </w:endnotePr>
      <w:pgSz w:w="11907" w:h="16839" w:code="9"/>
      <w:pgMar w:top="1134" w:right="1418" w:bottom="1134" w:left="1701" w:header="709" w:footer="397"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appel, Dr. Daniela" w:date="2026-03-05T13:52:00Z" w:initials="DH">
    <w:p w14:paraId="6BFFC6D3" w14:textId="77777777" w:rsidR="00C152A3" w:rsidRDefault="00C152A3" w:rsidP="00C152A3">
      <w:pPr>
        <w:pStyle w:val="Kommentartext"/>
        <w:jc w:val="left"/>
      </w:pPr>
      <w:r>
        <w:rPr>
          <w:rStyle w:val="Kommentarzeichen"/>
        </w:rPr>
        <w:annotationRef/>
      </w:r>
      <w:r>
        <w:t>Please delete this comment:</w:t>
      </w:r>
      <w:r>
        <w:br/>
      </w:r>
      <w:r>
        <w:br/>
      </w:r>
      <w:r>
        <w:rPr>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BFFC6D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64426EF" w16cex:dateUtc="2026-03-05T12: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BFFC6D3" w16cid:durableId="464426E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AF97F" w14:textId="77777777" w:rsidR="007D21DC" w:rsidRDefault="007D21DC">
      <w:r>
        <w:separator/>
      </w:r>
    </w:p>
  </w:endnote>
  <w:endnote w:type="continuationSeparator" w:id="0">
    <w:p w14:paraId="1DF716A5" w14:textId="77777777" w:rsidR="007D21DC" w:rsidRDefault="007D21DC">
      <w:r>
        <w:continuationSeparator/>
      </w:r>
    </w:p>
  </w:endnote>
  <w:endnote w:id="1">
    <w:p w14:paraId="6D0AB73B" w14:textId="77777777" w:rsidR="00B96BA4" w:rsidRDefault="00AA696D" w:rsidP="00AA696D">
      <w:pPr>
        <w:pStyle w:val="Endnotentext"/>
        <w:spacing w:after="120"/>
        <w:rPr>
          <w:rFonts w:ascii="Verdana" w:hAnsi="Verdana"/>
          <w:sz w:val="16"/>
          <w:szCs w:val="16"/>
          <w:lang w:val="en-GB"/>
        </w:rPr>
      </w:pPr>
      <w:r w:rsidRPr="00EF257B">
        <w:rPr>
          <w:rStyle w:val="Endnotenzeichen"/>
          <w:rFonts w:ascii="Verdana" w:hAnsi="Verdana"/>
          <w:sz w:val="16"/>
          <w:szCs w:val="16"/>
        </w:rPr>
        <w:endnoteRef/>
      </w:r>
      <w:r w:rsidRPr="002F549E">
        <w:rPr>
          <w:rFonts w:ascii="Verdana" w:hAnsi="Verdana"/>
          <w:sz w:val="16"/>
          <w:szCs w:val="16"/>
          <w:lang w:val="en-GB"/>
        </w:rPr>
        <w:t xml:space="preserve"> </w:t>
      </w:r>
      <w:r w:rsidR="00B96BA4">
        <w:rPr>
          <w:rFonts w:ascii="Verdana" w:hAnsi="Verdana"/>
          <w:sz w:val="16"/>
          <w:szCs w:val="16"/>
          <w:lang w:val="en-GB"/>
        </w:rPr>
        <w:t>Adaptations of this template</w:t>
      </w:r>
    </w:p>
    <w:p w14:paraId="3C941FDC" w14:textId="14EBD658" w:rsidR="00AA696D" w:rsidRDefault="00AA696D" w:rsidP="00B96BA4">
      <w:pPr>
        <w:pStyle w:val="Endnotentext"/>
        <w:numPr>
          <w:ilvl w:val="0"/>
          <w:numId w:val="45"/>
        </w:numPr>
        <w:spacing w:after="120"/>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368AB201" w14:textId="0535FE6E" w:rsidR="00B96BA4" w:rsidRDefault="00B96BA4" w:rsidP="00B96BA4">
      <w:pPr>
        <w:pStyle w:val="Endnotentext"/>
        <w:numPr>
          <w:ilvl w:val="0"/>
          <w:numId w:val="45"/>
        </w:numPr>
        <w:spacing w:after="120"/>
        <w:rPr>
          <w:rFonts w:ascii="Verdana" w:hAnsi="Verdana"/>
          <w:sz w:val="16"/>
          <w:szCs w:val="16"/>
          <w:lang w:val="en-GB"/>
        </w:rPr>
      </w:pPr>
      <w:r>
        <w:rPr>
          <w:rFonts w:ascii="Verdana" w:hAnsi="Verdana"/>
          <w:sz w:val="16"/>
          <w:szCs w:val="16"/>
          <w:lang w:val="en-GB"/>
        </w:rPr>
        <w:t xml:space="preserve">In the case of mobility between </w:t>
      </w:r>
      <w:r w:rsidR="00E11134">
        <w:rPr>
          <w:rFonts w:ascii="Verdana" w:hAnsi="Verdana"/>
          <w:sz w:val="16"/>
          <w:szCs w:val="16"/>
          <w:lang w:val="en-GB"/>
        </w:rPr>
        <w:t>higher education institutions (</w:t>
      </w:r>
      <w:r>
        <w:rPr>
          <w:rFonts w:ascii="Verdana" w:hAnsi="Verdana"/>
          <w:sz w:val="16"/>
          <w:szCs w:val="16"/>
          <w:lang w:val="en-GB"/>
        </w:rPr>
        <w:t>HEIs</w:t>
      </w:r>
      <w:r w:rsidR="00E11134">
        <w:rPr>
          <w:rFonts w:ascii="Verdana" w:hAnsi="Verdana"/>
          <w:sz w:val="16"/>
          <w:szCs w:val="16"/>
          <w:lang w:val="en-GB"/>
        </w:rPr>
        <w:t>)</w:t>
      </w:r>
      <w:r>
        <w:rPr>
          <w:rFonts w:ascii="Verdana" w:hAnsi="Verdana"/>
          <w:sz w:val="16"/>
          <w:szCs w:val="16"/>
          <w:lang w:val="en-GB"/>
        </w:rPr>
        <w:t xml:space="preserve"> this agreement must always be signed by the staff member, the sending and the receiving HEI (three signatures in total).</w:t>
      </w:r>
    </w:p>
    <w:p w14:paraId="38F4C757" w14:textId="5E44A5EC" w:rsidR="00B96BA4" w:rsidRDefault="0036442F" w:rsidP="00B96BA4">
      <w:pPr>
        <w:pStyle w:val="Endnotentext"/>
        <w:numPr>
          <w:ilvl w:val="0"/>
          <w:numId w:val="45"/>
        </w:numPr>
        <w:spacing w:after="120"/>
        <w:rPr>
          <w:rFonts w:ascii="Verdana" w:hAnsi="Verdana"/>
          <w:sz w:val="16"/>
          <w:szCs w:val="16"/>
          <w:lang w:val="en-GB"/>
        </w:rPr>
      </w:pPr>
      <w:r>
        <w:rPr>
          <w:rFonts w:ascii="Verdana" w:hAnsi="Verdana"/>
          <w:sz w:val="16"/>
          <w:szCs w:val="16"/>
          <w:lang w:val="en-GB"/>
        </w:rPr>
        <w:t xml:space="preserve">In the case of </w:t>
      </w:r>
      <w:r w:rsidR="000A4D04">
        <w:rPr>
          <w:rFonts w:ascii="Verdana" w:hAnsi="Verdana"/>
          <w:sz w:val="16"/>
          <w:szCs w:val="16"/>
          <w:lang w:val="en-GB"/>
        </w:rPr>
        <w:t xml:space="preserve">KA171 </w:t>
      </w:r>
      <w:r>
        <w:rPr>
          <w:rFonts w:ascii="Verdana" w:hAnsi="Verdana"/>
          <w:sz w:val="16"/>
          <w:szCs w:val="16"/>
          <w:lang w:val="en-GB"/>
        </w:rPr>
        <w:t xml:space="preserve">outgoing mobility of invited staff from </w:t>
      </w:r>
      <w:r w:rsidR="00544F44">
        <w:rPr>
          <w:rFonts w:ascii="Verdana" w:hAnsi="Verdana"/>
          <w:sz w:val="16"/>
          <w:szCs w:val="16"/>
          <w:lang w:val="en-GB"/>
        </w:rPr>
        <w:t xml:space="preserve">(non-academic) organisation </w:t>
      </w:r>
      <w:r>
        <w:rPr>
          <w:rFonts w:ascii="Verdana" w:hAnsi="Verdana"/>
          <w:sz w:val="16"/>
          <w:szCs w:val="16"/>
          <w:lang w:val="en-GB"/>
        </w:rPr>
        <w:t xml:space="preserve">to teach in a HEI, this agreement must be signed by the participant, the beneficiary </w:t>
      </w:r>
      <w:r w:rsidR="0095209A">
        <w:rPr>
          <w:rFonts w:ascii="Verdana" w:hAnsi="Verdana"/>
          <w:sz w:val="16"/>
          <w:szCs w:val="16"/>
          <w:lang w:val="en-GB"/>
        </w:rPr>
        <w:t>organisation</w:t>
      </w:r>
      <w:r>
        <w:rPr>
          <w:rFonts w:ascii="Verdana" w:hAnsi="Verdana"/>
          <w:sz w:val="16"/>
          <w:szCs w:val="16"/>
          <w:lang w:val="en-GB"/>
        </w:rPr>
        <w:t xml:space="preserve">, the HEI receiving the staff member, and the </w:t>
      </w:r>
      <w:r w:rsidR="009C13E9">
        <w:rPr>
          <w:rFonts w:ascii="Verdana" w:hAnsi="Verdana"/>
          <w:sz w:val="16"/>
          <w:szCs w:val="16"/>
          <w:lang w:val="en-GB"/>
        </w:rPr>
        <w:t xml:space="preserve">organisation </w:t>
      </w:r>
      <w:r>
        <w:rPr>
          <w:rFonts w:ascii="Verdana" w:hAnsi="Verdana"/>
          <w:sz w:val="16"/>
          <w:szCs w:val="16"/>
          <w:lang w:val="en-GB"/>
        </w:rPr>
        <w:t xml:space="preserve">they belong to (four signatures in total). An additional space should be added for signature of the beneficiary </w:t>
      </w:r>
      <w:r w:rsidR="0095209A">
        <w:rPr>
          <w:rFonts w:ascii="Verdana" w:hAnsi="Verdana"/>
          <w:sz w:val="16"/>
          <w:szCs w:val="16"/>
          <w:lang w:val="en-GB"/>
        </w:rPr>
        <w:t xml:space="preserve">organisation </w:t>
      </w:r>
      <w:r>
        <w:rPr>
          <w:rFonts w:ascii="Verdana" w:hAnsi="Verdana"/>
          <w:sz w:val="16"/>
          <w:szCs w:val="16"/>
          <w:lang w:val="en-GB"/>
        </w:rPr>
        <w:t>organising the mobility.</w:t>
      </w:r>
    </w:p>
    <w:p w14:paraId="6BFAA769" w14:textId="24F5ED73" w:rsidR="0036442F" w:rsidRPr="002F549E" w:rsidRDefault="0036442F" w:rsidP="000A4D04">
      <w:pPr>
        <w:pStyle w:val="Endnotentext"/>
        <w:numPr>
          <w:ilvl w:val="0"/>
          <w:numId w:val="45"/>
        </w:numPr>
        <w:spacing w:after="120"/>
        <w:rPr>
          <w:rFonts w:ascii="Verdana" w:hAnsi="Verdana"/>
          <w:sz w:val="16"/>
          <w:szCs w:val="16"/>
          <w:lang w:val="en-GB"/>
        </w:rPr>
      </w:pPr>
      <w:r>
        <w:rPr>
          <w:rFonts w:ascii="Verdana" w:hAnsi="Verdana"/>
          <w:sz w:val="16"/>
          <w:szCs w:val="16"/>
          <w:lang w:val="en-GB"/>
        </w:rPr>
        <w:t xml:space="preserve">In the case of incoming mobility of invited staff from </w:t>
      </w:r>
      <w:r w:rsidR="008A0C5A">
        <w:rPr>
          <w:rFonts w:ascii="Verdana" w:hAnsi="Verdana"/>
          <w:sz w:val="16"/>
          <w:szCs w:val="16"/>
          <w:lang w:val="en-GB"/>
        </w:rPr>
        <w:t>enterprises/</w:t>
      </w:r>
      <w:r w:rsidR="00544F44">
        <w:rPr>
          <w:rFonts w:ascii="Verdana" w:hAnsi="Verdana"/>
          <w:sz w:val="16"/>
          <w:szCs w:val="16"/>
          <w:lang w:val="en-GB"/>
        </w:rPr>
        <w:t xml:space="preserve">(non-academic) organisation </w:t>
      </w:r>
      <w:r>
        <w:rPr>
          <w:rFonts w:ascii="Verdana" w:hAnsi="Verdana"/>
          <w:sz w:val="16"/>
          <w:szCs w:val="16"/>
          <w:lang w:val="en-GB"/>
        </w:rPr>
        <w:t xml:space="preserve">to teach in a HEI, this agreement must be signed by the staff member, the </w:t>
      </w:r>
      <w:r w:rsidR="009C13E9">
        <w:rPr>
          <w:rFonts w:ascii="Verdana" w:hAnsi="Verdana"/>
          <w:sz w:val="16"/>
          <w:szCs w:val="16"/>
          <w:lang w:val="en-GB"/>
        </w:rPr>
        <w:t>receiving institution (</w:t>
      </w:r>
      <w:r w:rsidR="008A0C5A">
        <w:rPr>
          <w:rFonts w:ascii="Verdana" w:hAnsi="Verdana"/>
          <w:sz w:val="16"/>
          <w:szCs w:val="16"/>
          <w:lang w:val="en-GB"/>
        </w:rPr>
        <w:t>if applicable</w:t>
      </w:r>
      <w:r w:rsidR="009C13E9">
        <w:rPr>
          <w:rFonts w:ascii="Verdana" w:hAnsi="Verdana"/>
          <w:sz w:val="16"/>
          <w:szCs w:val="16"/>
          <w:lang w:val="en-GB"/>
        </w:rPr>
        <w:t xml:space="preserve">, the </w:t>
      </w:r>
      <w:r>
        <w:rPr>
          <w:rFonts w:ascii="Verdana" w:hAnsi="Verdana"/>
          <w:sz w:val="16"/>
          <w:szCs w:val="16"/>
          <w:lang w:val="en-GB"/>
        </w:rPr>
        <w:t xml:space="preserve">beneficiary </w:t>
      </w:r>
      <w:r w:rsidR="009C13E9">
        <w:rPr>
          <w:rFonts w:ascii="Verdana" w:hAnsi="Verdana"/>
          <w:sz w:val="16"/>
          <w:szCs w:val="16"/>
          <w:lang w:val="en-GB"/>
        </w:rPr>
        <w:t>organisation</w:t>
      </w:r>
      <w:r>
        <w:rPr>
          <w:rFonts w:ascii="Verdana" w:hAnsi="Verdana"/>
          <w:sz w:val="16"/>
          <w:szCs w:val="16"/>
          <w:lang w:val="en-GB"/>
        </w:rPr>
        <w:t xml:space="preserve"> </w:t>
      </w:r>
      <w:r w:rsidR="009C13E9">
        <w:rPr>
          <w:rFonts w:ascii="Verdana" w:hAnsi="Verdana"/>
          <w:sz w:val="16"/>
          <w:szCs w:val="16"/>
          <w:lang w:val="en-GB"/>
        </w:rPr>
        <w:t xml:space="preserve">(if different from the receiving institution)) </w:t>
      </w:r>
      <w:r>
        <w:rPr>
          <w:rFonts w:ascii="Verdana" w:hAnsi="Verdana"/>
          <w:sz w:val="16"/>
          <w:szCs w:val="16"/>
          <w:lang w:val="en-GB"/>
        </w:rPr>
        <w:t>and the sending</w:t>
      </w:r>
      <w:r w:rsidR="00E11134">
        <w:rPr>
          <w:rFonts w:ascii="Verdana" w:hAnsi="Verdana"/>
          <w:sz w:val="16"/>
          <w:szCs w:val="16"/>
          <w:lang w:val="en-GB"/>
        </w:rPr>
        <w:t xml:space="preserve"> </w:t>
      </w:r>
      <w:r w:rsidR="009C13E9">
        <w:rPr>
          <w:rFonts w:ascii="Verdana" w:hAnsi="Verdana"/>
          <w:sz w:val="16"/>
          <w:szCs w:val="16"/>
          <w:lang w:val="en-GB"/>
        </w:rPr>
        <w:t xml:space="preserve">organisation </w:t>
      </w:r>
      <w:r>
        <w:rPr>
          <w:rFonts w:ascii="Verdana" w:hAnsi="Verdana"/>
          <w:sz w:val="16"/>
          <w:szCs w:val="16"/>
          <w:lang w:val="en-GB"/>
        </w:rPr>
        <w:t xml:space="preserve">(three </w:t>
      </w:r>
      <w:r w:rsidR="009C13E9">
        <w:rPr>
          <w:rFonts w:ascii="Verdana" w:hAnsi="Verdana"/>
          <w:sz w:val="16"/>
          <w:szCs w:val="16"/>
          <w:lang w:val="en-GB"/>
        </w:rPr>
        <w:t xml:space="preserve">or four </w:t>
      </w:r>
      <w:r>
        <w:rPr>
          <w:rFonts w:ascii="Verdana" w:hAnsi="Verdana"/>
          <w:sz w:val="16"/>
          <w:szCs w:val="16"/>
          <w:lang w:val="en-GB"/>
        </w:rPr>
        <w:t>signatures in total).</w:t>
      </w:r>
    </w:p>
  </w:endnote>
  <w:endnote w:id="2">
    <w:p w14:paraId="56E93A66" w14:textId="6C4DC342" w:rsidR="007967A9" w:rsidRPr="002F549E" w:rsidRDefault="007967A9" w:rsidP="00B223B0">
      <w:pPr>
        <w:pStyle w:val="Endnotentext"/>
        <w:spacing w:after="100"/>
        <w:rPr>
          <w:rFonts w:ascii="Verdana" w:hAnsi="Verdana"/>
          <w:sz w:val="16"/>
          <w:szCs w:val="16"/>
          <w:lang w:val="en-GB"/>
        </w:rPr>
      </w:pPr>
      <w:r w:rsidRPr="002F549E">
        <w:rPr>
          <w:rStyle w:val="Endnotenzeichen"/>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Endnotentext"/>
        <w:spacing w:after="100"/>
        <w:rPr>
          <w:rFonts w:ascii="Verdana" w:hAnsi="Verdana"/>
          <w:sz w:val="16"/>
          <w:szCs w:val="16"/>
          <w:lang w:val="en-GB"/>
        </w:rPr>
      </w:pPr>
      <w:r w:rsidRPr="002F549E">
        <w:rPr>
          <w:rStyle w:val="Endnotenzeichen"/>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5923D6CA" w14:textId="70E2E757" w:rsidR="00A568F8" w:rsidRPr="002F549E" w:rsidRDefault="00A568F8" w:rsidP="00B223B0">
      <w:pPr>
        <w:pStyle w:val="Endnotentext"/>
        <w:spacing w:after="100"/>
        <w:rPr>
          <w:rFonts w:ascii="Verdana" w:hAnsi="Verdana"/>
          <w:sz w:val="16"/>
          <w:szCs w:val="16"/>
          <w:lang w:val="en-GB"/>
        </w:rPr>
      </w:pPr>
      <w:r w:rsidRPr="002F549E">
        <w:rPr>
          <w:rStyle w:val="Endnotenzeichen"/>
          <w:rFonts w:ascii="Verdana" w:hAnsi="Verdana"/>
          <w:sz w:val="16"/>
          <w:szCs w:val="16"/>
        </w:rPr>
        <w:endnoteRef/>
      </w:r>
      <w:r w:rsidRPr="002F549E">
        <w:rPr>
          <w:rFonts w:ascii="Verdana" w:hAnsi="Verdana"/>
          <w:sz w:val="16"/>
          <w:szCs w:val="16"/>
          <w:lang w:val="en-GB"/>
        </w:rPr>
        <w:t xml:space="preserve"> </w:t>
      </w:r>
      <w:r w:rsidR="00252FF1" w:rsidRPr="002F549E">
        <w:rPr>
          <w:rFonts w:ascii="Verdana" w:hAnsi="Verdana"/>
          <w:b/>
          <w:sz w:val="16"/>
          <w:szCs w:val="16"/>
          <w:lang w:val="en-GB"/>
        </w:rPr>
        <w:t xml:space="preserve">Erasmus </w:t>
      </w:r>
      <w:r w:rsidR="009C13E9">
        <w:rPr>
          <w:rFonts w:ascii="Verdana" w:hAnsi="Verdana"/>
          <w:b/>
          <w:sz w:val="16"/>
          <w:szCs w:val="16"/>
          <w:lang w:val="en-GB"/>
        </w:rPr>
        <w:t>c</w:t>
      </w:r>
      <w:r w:rsidR="00252FF1" w:rsidRPr="002F549E">
        <w:rPr>
          <w:rFonts w:ascii="Verdana" w:hAnsi="Verdana"/>
          <w:b/>
          <w:sz w:val="16"/>
          <w:szCs w:val="16"/>
          <w:lang w:val="en-GB"/>
        </w:rPr>
        <w:t xml:space="preserve">ode: </w:t>
      </w:r>
      <w:r w:rsidR="00F71F07" w:rsidRPr="002F549E">
        <w:rPr>
          <w:rFonts w:ascii="Verdana" w:hAnsi="Verdana"/>
          <w:sz w:val="16"/>
          <w:szCs w:val="16"/>
          <w:lang w:val="en-GB"/>
        </w:rPr>
        <w:t xml:space="preserve">A unique identifier that every higher education institution that has been awarded with the Erasmus Charter for Higher Education receives. </w:t>
      </w:r>
      <w:r w:rsidR="00252FF1" w:rsidRPr="002F549E">
        <w:rPr>
          <w:rFonts w:ascii="Verdana" w:hAnsi="Verdana"/>
          <w:sz w:val="16"/>
          <w:szCs w:val="16"/>
          <w:lang w:val="en-GB"/>
        </w:rPr>
        <w:t>It is only applicable to higher education institutions located in</w:t>
      </w:r>
      <w:r w:rsidR="00027916">
        <w:rPr>
          <w:rFonts w:ascii="Verdana" w:hAnsi="Verdana"/>
          <w:sz w:val="16"/>
          <w:szCs w:val="16"/>
          <w:lang w:val="en-GB"/>
        </w:rPr>
        <w:t xml:space="preserve"> EU Member States and third countries associated to the programme</w:t>
      </w:r>
      <w:r w:rsidR="00252FF1" w:rsidRPr="002F549E">
        <w:rPr>
          <w:rFonts w:ascii="Verdana" w:hAnsi="Verdana"/>
          <w:sz w:val="16"/>
          <w:szCs w:val="16"/>
          <w:lang w:val="en-GB"/>
        </w:rPr>
        <w:t>.</w:t>
      </w:r>
    </w:p>
  </w:endnote>
  <w:endnote w:id="5">
    <w:p w14:paraId="56E93A69" w14:textId="50219244" w:rsidR="007967A9" w:rsidRPr="002F549E" w:rsidRDefault="007967A9" w:rsidP="00B223B0">
      <w:pPr>
        <w:pStyle w:val="Endnotentext"/>
        <w:spacing w:after="100"/>
        <w:rPr>
          <w:rFonts w:ascii="Verdana" w:hAnsi="Verdana"/>
          <w:sz w:val="16"/>
          <w:szCs w:val="16"/>
          <w:lang w:val="en-GB"/>
        </w:rPr>
      </w:pPr>
      <w:r w:rsidRPr="002F549E">
        <w:rPr>
          <w:rStyle w:val="Endnotenzeichen"/>
          <w:rFonts w:ascii="Verdana" w:hAnsi="Verdana"/>
          <w:sz w:val="16"/>
          <w:szCs w:val="16"/>
        </w:rPr>
        <w:endnoteRef/>
      </w:r>
      <w:r w:rsidRPr="002F549E">
        <w:rPr>
          <w:rFonts w:ascii="Verdana" w:hAnsi="Verdana"/>
          <w:sz w:val="16"/>
          <w:szCs w:val="16"/>
          <w:lang w:val="en-GB"/>
        </w:rPr>
        <w:t xml:space="preserve"> </w:t>
      </w:r>
      <w:r w:rsidR="00EF398E" w:rsidRPr="002F549E">
        <w:rPr>
          <w:rFonts w:ascii="Verdana" w:hAnsi="Verdana"/>
          <w:b/>
          <w:sz w:val="16"/>
          <w:szCs w:val="16"/>
          <w:lang w:val="en-GB"/>
        </w:rPr>
        <w:t>Country code</w:t>
      </w:r>
      <w:r w:rsidR="00EF398E" w:rsidRPr="002F549E">
        <w:rPr>
          <w:rFonts w:ascii="Verdana" w:hAnsi="Verdana"/>
          <w:sz w:val="16"/>
          <w:szCs w:val="16"/>
          <w:lang w:val="en-GB"/>
        </w:rPr>
        <w:t>: ISO 3166-2 country codes available at:</w:t>
      </w:r>
      <w:r w:rsidR="00C03A97">
        <w:rPr>
          <w:rFonts w:ascii="Verdana" w:hAnsi="Verdana"/>
          <w:sz w:val="16"/>
          <w:szCs w:val="16"/>
          <w:lang w:val="en-GB"/>
        </w:rPr>
        <w:t xml:space="preserve"> </w:t>
      </w:r>
      <w:hyperlink r:id="rId1" w:history="1">
        <w:r w:rsidR="00C03A97" w:rsidRPr="00E849B7">
          <w:rPr>
            <w:rStyle w:val="Hyperlink"/>
            <w:rFonts w:ascii="Verdana" w:hAnsi="Verdana"/>
            <w:sz w:val="16"/>
            <w:szCs w:val="16"/>
            <w:lang w:val="en-GB"/>
          </w:rPr>
          <w:t>https://www.iso.org/obp/ui</w:t>
        </w:r>
      </w:hyperlink>
      <w:r w:rsidR="00EF398E" w:rsidRPr="002F549E">
        <w:rPr>
          <w:rFonts w:ascii="Verdana" w:hAnsi="Verdana"/>
          <w:sz w:val="16"/>
          <w:szCs w:val="16"/>
          <w:lang w:val="en-GB"/>
        </w:rPr>
        <w:t>.</w:t>
      </w:r>
    </w:p>
  </w:endnote>
  <w:endnote w:id="6">
    <w:p w14:paraId="56E93A6B" w14:textId="0ADA6AB0" w:rsidR="00377526" w:rsidRPr="002F549E" w:rsidRDefault="00377526" w:rsidP="00B223B0">
      <w:pPr>
        <w:spacing w:after="100"/>
        <w:rPr>
          <w:rFonts w:ascii="Verdana" w:hAnsi="Verdana"/>
          <w:sz w:val="16"/>
          <w:szCs w:val="16"/>
          <w:lang w:val="en-GB"/>
        </w:rPr>
      </w:pPr>
      <w:r w:rsidRPr="002F549E">
        <w:rPr>
          <w:rStyle w:val="Endnotenzeichen"/>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yperlink"/>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anchor="ISCE" w:history="1">
        <w:r w:rsidR="00D87A69" w:rsidRPr="00D12CC2">
          <w:rPr>
            <w:rStyle w:val="Hyperlink"/>
            <w:rFonts w:ascii="Verdana" w:hAnsi="Verdana"/>
            <w:sz w:val="16"/>
            <w:szCs w:val="16"/>
            <w:lang w:val="en-GB"/>
          </w:rPr>
          <w:t>https://ec.europa.eu/eurostat/statistics-explained/index.php?title=International_Standard_Classification_of_Education_%28ISCED%29#ISCE</w:t>
        </w:r>
      </w:hyperlink>
      <w:r w:rsidR="00D87A69">
        <w:rPr>
          <w:rFonts w:ascii="Verdana" w:hAnsi="Verdana"/>
          <w:sz w:val="16"/>
          <w:szCs w:val="16"/>
          <w:lang w:val="en-GB"/>
        </w:rPr>
        <w:t xml:space="preserve"> </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7">
    <w:p w14:paraId="70AAE2E3" w14:textId="65381ACA" w:rsidR="00153B61" w:rsidRPr="00346C0E" w:rsidRDefault="00153B61" w:rsidP="00B223B0">
      <w:pPr>
        <w:pStyle w:val="Endnotentext"/>
        <w:spacing w:after="100"/>
        <w:rPr>
          <w:rFonts w:ascii="Verdana" w:hAnsi="Verdana" w:cs="Calibri"/>
          <w:sz w:val="18"/>
          <w:szCs w:val="18"/>
          <w:lang w:val="en-GB"/>
        </w:rPr>
      </w:pPr>
      <w:r w:rsidRPr="002F549E">
        <w:rPr>
          <w:rStyle w:val="Endnotenzeichen"/>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w:t>
      </w:r>
      <w:r w:rsidR="00F81482" w:rsidRPr="006F0DB3">
        <w:rPr>
          <w:rFonts w:ascii="Verdana" w:hAnsi="Verdana" w:cs="Calibri"/>
          <w:sz w:val="16"/>
          <w:szCs w:val="16"/>
          <w:lang w:val="en-GB"/>
        </w:rPr>
        <w:t xml:space="preserve">country of the </w:t>
      </w:r>
      <w:r w:rsidR="006F0DB3" w:rsidRPr="006F0DB3">
        <w:rPr>
          <w:rFonts w:ascii="Verdana" w:hAnsi="Verdana" w:cs="Calibri"/>
          <w:sz w:val="16"/>
          <w:szCs w:val="16"/>
          <w:lang w:val="en-GB"/>
        </w:rPr>
        <w:t xml:space="preserve">beneficiary organisation </w:t>
      </w:r>
      <w:r w:rsidR="00F81482" w:rsidRPr="006F0DB3">
        <w:rPr>
          <w:rFonts w:ascii="Verdana" w:hAnsi="Verdana" w:cs="Calibri"/>
          <w:sz w:val="16"/>
          <w:szCs w:val="16"/>
          <w:lang w:val="en-GB"/>
        </w:rPr>
        <w:t xml:space="preserve">(in the case of mobility with </w:t>
      </w:r>
      <w:r w:rsidR="00027916" w:rsidRPr="006F0DB3">
        <w:rPr>
          <w:rFonts w:ascii="Verdana" w:hAnsi="Verdana" w:cs="Calibri"/>
          <w:sz w:val="16"/>
          <w:szCs w:val="16"/>
          <w:lang w:val="en-GB"/>
        </w:rPr>
        <w:t>third countries not associated to the programme</w:t>
      </w:r>
      <w:r w:rsidR="00F81482" w:rsidRPr="006F0DB3">
        <w:rPr>
          <w:rFonts w:ascii="Verdana" w:hAnsi="Verdana" w:cs="Calibri"/>
          <w:sz w:val="16"/>
          <w:szCs w:val="16"/>
          <w:lang w:val="en-GB"/>
        </w:rPr>
        <w:t xml:space="preserve">: the national legislation of the </w:t>
      </w:r>
      <w:r w:rsidR="00027916" w:rsidRPr="006F0DB3">
        <w:rPr>
          <w:rFonts w:ascii="Verdana" w:hAnsi="Verdana" w:cs="Calibri"/>
          <w:sz w:val="16"/>
          <w:szCs w:val="16"/>
          <w:lang w:val="en-GB"/>
        </w:rPr>
        <w:t>EU Member State or third country associated to the programme</w:t>
      </w:r>
      <w:r w:rsidR="00F81482" w:rsidRPr="006F0DB3">
        <w:rPr>
          <w:rFonts w:ascii="Verdana" w:hAnsi="Verdana" w:cs="Calibri"/>
          <w:sz w:val="16"/>
          <w:szCs w:val="16"/>
          <w:lang w:val="en-GB"/>
        </w:rPr>
        <w:t>)</w:t>
      </w:r>
      <w:r w:rsidRPr="006F0DB3">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346C0E">
        <w:rPr>
          <w:rFonts w:ascii="Verdana" w:hAnsi="Verdana" w:cs="Calibri"/>
          <w:sz w:val="16"/>
          <w:szCs w:val="16"/>
          <w:lang w:val="en-GB"/>
        </w:rPr>
        <w:t>can be provided electronically or through any other means accessible to the staff member and the sending institution.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3937177"/>
      <w:docPartObj>
        <w:docPartGallery w:val="Page Numbers (Bottom of Page)"/>
        <w:docPartUnique/>
      </w:docPartObj>
    </w:sdtPr>
    <w:sdtEndPr>
      <w:rPr>
        <w:noProof/>
      </w:rPr>
    </w:sdtEndPr>
    <w:sdtContent>
      <w:p w14:paraId="6FA9FEDC" w14:textId="4B4D6BD4" w:rsidR="0081766A" w:rsidRDefault="0081766A">
        <w:pPr>
          <w:pStyle w:val="Fuzeile"/>
          <w:jc w:val="center"/>
        </w:pPr>
        <w:r>
          <w:fldChar w:fldCharType="begin"/>
        </w:r>
        <w:r>
          <w:instrText xml:space="preserve"> PAGE   \* MERGEFORMAT </w:instrText>
        </w:r>
        <w:r>
          <w:fldChar w:fldCharType="separate"/>
        </w:r>
        <w:r w:rsidR="009C13E9">
          <w:rPr>
            <w:noProof/>
          </w:rPr>
          <w:t>1</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93A60" w14:textId="77777777" w:rsidR="005655B4" w:rsidRDefault="005655B4">
    <w:pPr>
      <w:pStyle w:val="Fuzeile"/>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AC819" w14:textId="77777777" w:rsidR="007D21DC" w:rsidRDefault="007D21DC">
      <w:r>
        <w:separator/>
      </w:r>
    </w:p>
  </w:footnote>
  <w:footnote w:type="continuationSeparator" w:id="0">
    <w:p w14:paraId="4D5B06A1" w14:textId="77777777" w:rsidR="007D21DC" w:rsidRDefault="007D21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EF257B" w14:paraId="56E93A5C" w14:textId="77777777" w:rsidTr="00084A0C">
      <w:trPr>
        <w:trHeight w:val="823"/>
      </w:trPr>
      <w:tc>
        <w:tcPr>
          <w:tcW w:w="7135" w:type="dxa"/>
          <w:vAlign w:val="center"/>
        </w:tcPr>
        <w:p w14:paraId="56E93A5A" w14:textId="5CCB76A2" w:rsidR="00E01AAA" w:rsidRPr="00AD66BB" w:rsidRDefault="00C152A3" w:rsidP="00AD66BB">
          <w:pPr>
            <w:tabs>
              <w:tab w:val="left" w:pos="0"/>
              <w:tab w:val="left" w:pos="1134"/>
              <w:tab w:val="left" w:pos="3261"/>
              <w:tab w:val="left" w:pos="4253"/>
              <w:tab w:val="left" w:pos="4678"/>
            </w:tabs>
            <w:jc w:val="center"/>
            <w:rPr>
              <w:rFonts w:ascii="Verdana" w:hAnsi="Verdana"/>
              <w:b/>
              <w:sz w:val="18"/>
              <w:szCs w:val="18"/>
              <w:lang w:val="en-GB"/>
            </w:rPr>
          </w:pPr>
          <w:r w:rsidRPr="00B557FE">
            <w:rPr>
              <w:rFonts w:ascii="Arial" w:hAnsi="Arial" w:cs="Arial"/>
              <w:noProof/>
              <w:sz w:val="20"/>
            </w:rPr>
            <w:drawing>
              <wp:anchor distT="0" distB="0" distL="114300" distR="114300" simplePos="0" relativeHeight="251659264" behindDoc="0" locked="0" layoutInCell="1" hidden="0" allowOverlap="1" wp14:anchorId="5036B313" wp14:editId="690CEED4">
                <wp:simplePos x="0" y="0"/>
                <wp:positionH relativeFrom="margin">
                  <wp:posOffset>-1905</wp:posOffset>
                </wp:positionH>
                <wp:positionV relativeFrom="margin">
                  <wp:posOffset>163195</wp:posOffset>
                </wp:positionV>
                <wp:extent cx="1682750" cy="353060"/>
                <wp:effectExtent l="0" t="0" r="0" b="8890"/>
                <wp:wrapNone/>
                <wp:docPr id="3" name="Grafik 35315011" descr="Ein Bild, das Text, Schrift, Logo, Symbol enthält.&#10;&#10;KI-generierte Inhalte können fehlerhaft sein."/>
                <wp:cNvGraphicFramePr/>
                <a:graphic xmlns:a="http://schemas.openxmlformats.org/drawingml/2006/main">
                  <a:graphicData uri="http://schemas.openxmlformats.org/drawingml/2006/picture">
                    <pic:pic xmlns:pic="http://schemas.openxmlformats.org/drawingml/2006/picture">
                      <pic:nvPicPr>
                        <pic:cNvPr id="3" name="Grafik 35315011" descr="Ein Bild, das Text, Schrift, Logo, Symbol enthält.&#10;&#10;KI-generierte Inhalte können fehlerhaft sein."/>
                        <pic:cNvPicPr/>
                      </pic:nvPicPr>
                      <pic:blipFill>
                        <a:blip r:embed="rId1"/>
                        <a:stretch>
                          <a:fillRect/>
                        </a:stretch>
                      </pic:blipFill>
                      <pic:spPr>
                        <a:xfrm>
                          <a:off x="0" y="0"/>
                          <a:ext cx="1682750" cy="353060"/>
                        </a:xfrm>
                        <a:prstGeom prst="rect">
                          <a:avLst/>
                        </a:prstGeom>
                      </pic:spPr>
                    </pic:pic>
                  </a:graphicData>
                </a:graphic>
                <wp14:sizeRelH relativeFrom="margin">
                  <wp14:pctWidth>0</wp14:pctWidth>
                </wp14:sizeRelH>
                <wp14:sizeRelV relativeFrom="margin">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516BAD25" w:rsidR="00E01AAA" w:rsidRPr="00967BFC" w:rsidRDefault="00E01AAA" w:rsidP="00C05937">
          <w:pPr>
            <w:pStyle w:val="ZDGName"/>
            <w:rPr>
              <w:lang w:val="en-GB"/>
            </w:rPr>
          </w:pPr>
        </w:p>
      </w:tc>
    </w:tr>
  </w:tbl>
  <w:p w14:paraId="56E93A5D" w14:textId="69758711" w:rsidR="00506408" w:rsidRPr="00B6735A" w:rsidRDefault="00C152A3" w:rsidP="00084A0C">
    <w:pPr>
      <w:pStyle w:val="Kopfzeile"/>
      <w:tabs>
        <w:tab w:val="clear" w:pos="8306"/>
      </w:tabs>
      <w:spacing w:after="0"/>
      <w:ind w:right="-743"/>
      <w:rPr>
        <w:sz w:val="16"/>
        <w:szCs w:val="16"/>
        <w:lang w:val="en-GB"/>
      </w:rPr>
    </w:pPr>
    <w:r w:rsidRPr="00B557FE">
      <w:rPr>
        <w:rFonts w:ascii="Arial" w:hAnsi="Arial" w:cs="Arial"/>
        <w:noProof/>
        <w:sz w:val="20"/>
      </w:rPr>
      <w:drawing>
        <wp:anchor distT="0" distB="0" distL="114300" distR="114300" simplePos="0" relativeHeight="251661312" behindDoc="0" locked="0" layoutInCell="1" hidden="0" allowOverlap="1" wp14:anchorId="4CB744BF" wp14:editId="47776D24">
          <wp:simplePos x="0" y="0"/>
          <wp:positionH relativeFrom="margin">
            <wp:align>right</wp:align>
          </wp:positionH>
          <wp:positionV relativeFrom="paragraph">
            <wp:posOffset>-450850</wp:posOffset>
          </wp:positionV>
          <wp:extent cx="1682750" cy="559435"/>
          <wp:effectExtent l="0" t="0" r="0" b="0"/>
          <wp:wrapNone/>
          <wp:docPr id="1" name="Grafik 2098135237" descr="Ein Bild, das Text, Schrift, weiß, Design enthält.&#10;&#10;KI-generierte Inhalte können fehlerhaft sein."/>
          <wp:cNvGraphicFramePr/>
          <a:graphic xmlns:a="http://schemas.openxmlformats.org/drawingml/2006/main">
            <a:graphicData uri="http://schemas.openxmlformats.org/drawingml/2006/picture">
              <pic:pic xmlns:pic="http://schemas.openxmlformats.org/drawingml/2006/picture">
                <pic:nvPicPr>
                  <pic:cNvPr id="1" name="Grafik 2098135237" descr="Ein Bild, das Text, Schrift, weiß, Design enthält.&#10;&#10;KI-generierte Inhalte können fehlerhaft sein."/>
                  <pic:cNvPicPr/>
                </pic:nvPicPr>
                <pic:blipFill>
                  <a:blip r:embed="rId2"/>
                  <a:stretch>
                    <a:fillRect/>
                  </a:stretch>
                </pic:blipFill>
                <pic:spPr>
                  <a:xfrm>
                    <a:off x="0" y="0"/>
                    <a:ext cx="1682750" cy="55943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93A5F" w14:textId="77777777" w:rsidR="00506408" w:rsidRPr="00865FC1" w:rsidRDefault="00506408" w:rsidP="00E01AAA">
    <w:pPr>
      <w:pStyle w:val="Kopfzeile"/>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58E78E"/>
    <w:lvl w:ilvl="0">
      <w:start w:val="1"/>
      <w:numFmt w:val="decimal"/>
      <w:pStyle w:val="Listennumm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53360B"/>
    <w:multiLevelType w:val="hybridMultilevel"/>
    <w:tmpl w:val="FB069BC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5" w15:restartNumberingAfterBreak="0">
    <w:nsid w:val="16D22592"/>
    <w:multiLevelType w:val="hybridMultilevel"/>
    <w:tmpl w:val="2DD6DE4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6" w15:restartNumberingAfterBreak="0">
    <w:nsid w:val="196745D0"/>
    <w:multiLevelType w:val="hybridMultilevel"/>
    <w:tmpl w:val="AA5ACB00"/>
    <w:lvl w:ilvl="0" w:tplc="36B4FDCC">
      <w:start w:val="1"/>
      <w:numFmt w:val="bullet"/>
      <w:lvlText w:val=""/>
      <w:lvlJc w:val="left"/>
      <w:pPr>
        <w:ind w:left="720" w:hanging="360"/>
      </w:pPr>
      <w:rPr>
        <w:rFonts w:ascii="Symbol" w:hAnsi="Symbol" w:hint="default"/>
        <w:lang w:val="fr-FR"/>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7"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1B1530A4"/>
    <w:multiLevelType w:val="multilevel"/>
    <w:tmpl w:val="8CE23BCC"/>
    <w:lvl w:ilvl="0">
      <w:start w:val="1"/>
      <w:numFmt w:val="decimal"/>
      <w:pStyle w:val="Listennumm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21" w15:restartNumberingAfterBreak="0">
    <w:nsid w:val="1F734306"/>
    <w:multiLevelType w:val="multilevel"/>
    <w:tmpl w:val="406E0E74"/>
    <w:lvl w:ilvl="0">
      <w:start w:val="1"/>
      <w:numFmt w:val="decimal"/>
      <w:pStyle w:val="berschrift1"/>
      <w:lvlText w:val="%1."/>
      <w:lvlJc w:val="left"/>
      <w:pPr>
        <w:tabs>
          <w:tab w:val="num" w:pos="480"/>
        </w:tabs>
        <w:ind w:left="480" w:hanging="480"/>
      </w:pPr>
    </w:lvl>
    <w:lvl w:ilvl="1">
      <w:start w:val="1"/>
      <w:numFmt w:val="decimal"/>
      <w:pStyle w:val="berschrift2"/>
      <w:lvlText w:val="%1.%2."/>
      <w:lvlJc w:val="left"/>
      <w:pPr>
        <w:tabs>
          <w:tab w:val="num" w:pos="1200"/>
        </w:tabs>
        <w:ind w:left="1200" w:hanging="720"/>
      </w:pPr>
    </w:lvl>
    <w:lvl w:ilvl="2">
      <w:start w:val="1"/>
      <w:numFmt w:val="decimal"/>
      <w:pStyle w:val="berschrift3"/>
      <w:lvlText w:val="%1.%2.%3."/>
      <w:lvlJc w:val="left"/>
      <w:pPr>
        <w:tabs>
          <w:tab w:val="num" w:pos="1920"/>
        </w:tabs>
        <w:ind w:left="1920" w:hanging="720"/>
      </w:pPr>
    </w:lvl>
    <w:lvl w:ilvl="3">
      <w:start w:val="1"/>
      <w:numFmt w:val="decimal"/>
      <w:pStyle w:val="berschrift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2DD3599"/>
    <w:multiLevelType w:val="multilevel"/>
    <w:tmpl w:val="4EAA5BA6"/>
    <w:lvl w:ilvl="0">
      <w:start w:val="1"/>
      <w:numFmt w:val="decimal"/>
      <w:pStyle w:val="Listennumm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9583D94"/>
    <w:multiLevelType w:val="hybridMultilevel"/>
    <w:tmpl w:val="366665B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4"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5" w15:restartNumberingAfterBreak="0">
    <w:nsid w:val="2CAB4527"/>
    <w:multiLevelType w:val="multilevel"/>
    <w:tmpl w:val="26C24C12"/>
    <w:lvl w:ilvl="0">
      <w:start w:val="1"/>
      <w:numFmt w:val="decimal"/>
      <w:pStyle w:val="Listennumm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7" w15:restartNumberingAfterBreak="0">
    <w:nsid w:val="2D3A44F6"/>
    <w:multiLevelType w:val="hybridMultilevel"/>
    <w:tmpl w:val="A752785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8"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30"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3AFB6DC8"/>
    <w:multiLevelType w:val="singleLevel"/>
    <w:tmpl w:val="D97CFDF8"/>
    <w:lvl w:ilvl="0">
      <w:start w:val="1"/>
      <w:numFmt w:val="bullet"/>
      <w:pStyle w:val="Aufzhlungszeichen2"/>
      <w:lvlText w:val=""/>
      <w:lvlJc w:val="left"/>
      <w:pPr>
        <w:tabs>
          <w:tab w:val="num" w:pos="1485"/>
        </w:tabs>
        <w:ind w:left="1485" w:hanging="283"/>
      </w:pPr>
      <w:rPr>
        <w:rFonts w:ascii="Symbol" w:hAnsi="Symbol"/>
      </w:rPr>
    </w:lvl>
  </w:abstractNum>
  <w:abstractNum w:abstractNumId="32" w15:restartNumberingAfterBreak="0">
    <w:nsid w:val="3CF00E18"/>
    <w:multiLevelType w:val="singleLevel"/>
    <w:tmpl w:val="4E1A982C"/>
    <w:lvl w:ilvl="0">
      <w:start w:val="1"/>
      <w:numFmt w:val="bullet"/>
      <w:pStyle w:val="Aufzhlungszeichen"/>
      <w:lvlText w:val=""/>
      <w:lvlJc w:val="left"/>
      <w:pPr>
        <w:tabs>
          <w:tab w:val="num" w:pos="283"/>
        </w:tabs>
        <w:ind w:left="283" w:hanging="283"/>
      </w:pPr>
      <w:rPr>
        <w:rFonts w:ascii="Symbol" w:hAnsi="Symbol"/>
      </w:rPr>
    </w:lvl>
  </w:abstractNum>
  <w:abstractNum w:abstractNumId="33"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34"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5"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6"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4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42"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3"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4"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5"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6" w15:restartNumberingAfterBreak="0">
    <w:nsid w:val="620F2440"/>
    <w:multiLevelType w:val="singleLevel"/>
    <w:tmpl w:val="6860A420"/>
    <w:lvl w:ilvl="0">
      <w:start w:val="1"/>
      <w:numFmt w:val="bullet"/>
      <w:pStyle w:val="Aufzhlungszeichen3"/>
      <w:lvlText w:val=""/>
      <w:lvlJc w:val="left"/>
      <w:pPr>
        <w:tabs>
          <w:tab w:val="num" w:pos="1485"/>
        </w:tabs>
        <w:ind w:left="1485" w:hanging="283"/>
      </w:pPr>
      <w:rPr>
        <w:rFonts w:ascii="Symbol" w:hAnsi="Symbol"/>
      </w:rPr>
    </w:lvl>
  </w:abstractNum>
  <w:abstractNum w:abstractNumId="47" w15:restartNumberingAfterBreak="0">
    <w:nsid w:val="6DF118C0"/>
    <w:multiLevelType w:val="singleLevel"/>
    <w:tmpl w:val="B90C8B88"/>
    <w:lvl w:ilvl="0">
      <w:start w:val="1"/>
      <w:numFmt w:val="bullet"/>
      <w:pStyle w:val="Aufzhlungszeichen4"/>
      <w:lvlText w:val=""/>
      <w:lvlJc w:val="left"/>
      <w:pPr>
        <w:tabs>
          <w:tab w:val="num" w:pos="1485"/>
        </w:tabs>
        <w:ind w:left="1485" w:hanging="283"/>
      </w:pPr>
      <w:rPr>
        <w:rFonts w:ascii="Symbol" w:hAnsi="Symbol"/>
      </w:rPr>
    </w:lvl>
  </w:abstractNum>
  <w:abstractNum w:abstractNumId="48" w15:restartNumberingAfterBreak="0">
    <w:nsid w:val="722304D7"/>
    <w:multiLevelType w:val="multilevel"/>
    <w:tmpl w:val="9DE2758E"/>
    <w:lvl w:ilvl="0">
      <w:start w:val="1"/>
      <w:numFmt w:val="decimal"/>
      <w:pStyle w:val="Listennumm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7291480">
    <w:abstractNumId w:val="1"/>
  </w:num>
  <w:num w:numId="2" w16cid:durableId="1446656702">
    <w:abstractNumId w:val="0"/>
  </w:num>
  <w:num w:numId="3" w16cid:durableId="2073042969">
    <w:abstractNumId w:val="21"/>
  </w:num>
  <w:num w:numId="4" w16cid:durableId="1991864979">
    <w:abstractNumId w:val="32"/>
  </w:num>
  <w:num w:numId="5" w16cid:durableId="418984321">
    <w:abstractNumId w:val="24"/>
  </w:num>
  <w:num w:numId="6" w16cid:durableId="698160133">
    <w:abstractNumId w:val="31"/>
  </w:num>
  <w:num w:numId="7" w16cid:durableId="1312439796">
    <w:abstractNumId w:val="46"/>
  </w:num>
  <w:num w:numId="8" w16cid:durableId="1663503893">
    <w:abstractNumId w:val="47"/>
  </w:num>
  <w:num w:numId="9" w16cid:durableId="853224498">
    <w:abstractNumId w:val="29"/>
  </w:num>
  <w:num w:numId="10" w16cid:durableId="1442914540">
    <w:abstractNumId w:val="45"/>
  </w:num>
  <w:num w:numId="11" w16cid:durableId="1890603533">
    <w:abstractNumId w:val="43"/>
  </w:num>
  <w:num w:numId="12" w16cid:durableId="2019885795">
    <w:abstractNumId w:val="35"/>
  </w:num>
  <w:num w:numId="13" w16cid:durableId="442460263">
    <w:abstractNumId w:val="41"/>
  </w:num>
  <w:num w:numId="14" w16cid:durableId="626738129">
    <w:abstractNumId w:val="22"/>
  </w:num>
  <w:num w:numId="15" w16cid:durableId="202519913">
    <w:abstractNumId w:val="30"/>
  </w:num>
  <w:num w:numId="16" w16cid:durableId="2059011876">
    <w:abstractNumId w:val="18"/>
  </w:num>
  <w:num w:numId="17" w16cid:durableId="2044405283">
    <w:abstractNumId w:val="25"/>
  </w:num>
  <w:num w:numId="18" w16cid:durableId="1141967010">
    <w:abstractNumId w:val="48"/>
  </w:num>
  <w:num w:numId="19" w16cid:durableId="775101462">
    <w:abstractNumId w:val="37"/>
  </w:num>
  <w:num w:numId="20" w16cid:durableId="1950047228">
    <w:abstractNumId w:val="20"/>
  </w:num>
  <w:num w:numId="21" w16cid:durableId="774517802">
    <w:abstractNumId w:val="33"/>
  </w:num>
  <w:num w:numId="22" w16cid:durableId="1780295665">
    <w:abstractNumId w:val="34"/>
  </w:num>
  <w:num w:numId="23" w16cid:durableId="1671831311">
    <w:abstractNumId w:val="36"/>
  </w:num>
  <w:num w:numId="24" w16cid:durableId="1291017199">
    <w:abstractNumId w:val="4"/>
  </w:num>
  <w:num w:numId="25" w16cid:durableId="1271350147">
    <w:abstractNumId w:val="7"/>
  </w:num>
  <w:num w:numId="26" w16cid:durableId="52389230">
    <w:abstractNumId w:val="39"/>
  </w:num>
  <w:num w:numId="27" w16cid:durableId="1786118432">
    <w:abstractNumId w:val="19"/>
  </w:num>
  <w:num w:numId="28" w16cid:durableId="1401899775">
    <w:abstractNumId w:val="10"/>
  </w:num>
  <w:num w:numId="29" w16cid:durableId="2120366454">
    <w:abstractNumId w:val="42"/>
  </w:num>
  <w:num w:numId="30" w16cid:durableId="1432506264">
    <w:abstractNumId w:val="38"/>
  </w:num>
  <w:num w:numId="31" w16cid:durableId="101070784">
    <w:abstractNumId w:val="28"/>
  </w:num>
  <w:num w:numId="32" w16cid:durableId="1141312547">
    <w:abstractNumId w:val="12"/>
  </w:num>
  <w:num w:numId="33" w16cid:durableId="1192063005">
    <w:abstractNumId w:val="40"/>
  </w:num>
  <w:num w:numId="34" w16cid:durableId="1417555864">
    <w:abstractNumId w:val="14"/>
  </w:num>
  <w:num w:numId="35" w16cid:durableId="1223443464">
    <w:abstractNumId w:val="17"/>
  </w:num>
  <w:num w:numId="36" w16cid:durableId="1764107032">
    <w:abstractNumId w:val="11"/>
  </w:num>
  <w:num w:numId="37" w16cid:durableId="1332945598">
    <w:abstractNumId w:val="9"/>
  </w:num>
  <w:num w:numId="38" w16cid:durableId="1248345426">
    <w:abstractNumId w:val="40"/>
  </w:num>
  <w:num w:numId="39" w16cid:durableId="117725274">
    <w:abstractNumId w:val="49"/>
  </w:num>
  <w:num w:numId="40" w16cid:durableId="104892188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18171453">
    <w:abstractNumId w:val="3"/>
  </w:num>
  <w:num w:numId="42" w16cid:durableId="51783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90256133">
    <w:abstractNumId w:val="21"/>
  </w:num>
  <w:num w:numId="44" w16cid:durableId="486484227">
    <w:abstractNumId w:val="21"/>
  </w:num>
  <w:num w:numId="45" w16cid:durableId="1700397427">
    <w:abstractNumId w:val="23"/>
  </w:num>
  <w:num w:numId="46" w16cid:durableId="329211323">
    <w:abstractNumId w:val="16"/>
  </w:num>
  <w:num w:numId="47" w16cid:durableId="1390149943">
    <w:abstractNumId w:val="27"/>
  </w:num>
  <w:num w:numId="48" w16cid:durableId="473063904">
    <w:abstractNumId w:val="15"/>
  </w:num>
  <w:num w:numId="49" w16cid:durableId="1806268125">
    <w:abstractNumId w:val="13"/>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ppel, Dr. Daniela">
    <w15:presenceInfo w15:providerId="AD" w15:userId="S::happelda@Uni-Mainz.De::57a25356-5def-46cc-86fa-5dbe042094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BE" w:vendorID="64" w:dllVersion="6" w:nlCheck="1" w:checkStyle="0"/>
  <w:activeWritingStyle w:appName="MSWord" w:lang="en-GB" w:vendorID="64" w:dllVersion="6" w:nlCheck="1" w:checkStyle="1"/>
  <w:activeWritingStyle w:appName="MSWord" w:lang="en-GB" w:vendorID="64" w:dllVersion="0" w:nlCheck="1" w:checkStyle="0"/>
  <w:activeWritingStyle w:appName="MSWord" w:lang="fr-BE" w:vendorID="64" w:dllVersion="0" w:nlCheck="1" w:checkStyle="0"/>
  <w:activeWritingStyle w:appName="MSWord" w:lang="fr-FR" w:vendorID="64" w:dllVersion="0" w:nlCheck="1" w:checkStyle="0"/>
  <w:activeWritingStyle w:appName="MSWord" w:lang="de-DE"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ellenraster"/>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27916"/>
    <w:rsid w:val="00030154"/>
    <w:rsid w:val="00030B0F"/>
    <w:rsid w:val="00030D4D"/>
    <w:rsid w:val="00031BF4"/>
    <w:rsid w:val="000322B4"/>
    <w:rsid w:val="00034846"/>
    <w:rsid w:val="00035B93"/>
    <w:rsid w:val="00037E84"/>
    <w:rsid w:val="000420DD"/>
    <w:rsid w:val="0004347D"/>
    <w:rsid w:val="00043DA6"/>
    <w:rsid w:val="00044ED6"/>
    <w:rsid w:val="00046C79"/>
    <w:rsid w:val="00050692"/>
    <w:rsid w:val="00052009"/>
    <w:rsid w:val="000566D0"/>
    <w:rsid w:val="000605C0"/>
    <w:rsid w:val="00060AB1"/>
    <w:rsid w:val="000624B2"/>
    <w:rsid w:val="00062E29"/>
    <w:rsid w:val="000662F7"/>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4D04"/>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1911"/>
    <w:rsid w:val="000E3662"/>
    <w:rsid w:val="000E38C1"/>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47705"/>
    <w:rsid w:val="001507B9"/>
    <w:rsid w:val="00151D39"/>
    <w:rsid w:val="0015235B"/>
    <w:rsid w:val="0015351B"/>
    <w:rsid w:val="00153B61"/>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46C0E"/>
    <w:rsid w:val="003506C3"/>
    <w:rsid w:val="00350D85"/>
    <w:rsid w:val="00354F60"/>
    <w:rsid w:val="003559A5"/>
    <w:rsid w:val="003566D6"/>
    <w:rsid w:val="00356AC6"/>
    <w:rsid w:val="0035727D"/>
    <w:rsid w:val="00360F1E"/>
    <w:rsid w:val="00361777"/>
    <w:rsid w:val="00363AEC"/>
    <w:rsid w:val="00363D33"/>
    <w:rsid w:val="0036442F"/>
    <w:rsid w:val="00364CD8"/>
    <w:rsid w:val="00370AE6"/>
    <w:rsid w:val="0037192C"/>
    <w:rsid w:val="00371C48"/>
    <w:rsid w:val="003752F8"/>
    <w:rsid w:val="00375B76"/>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2B5"/>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489E"/>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218F"/>
    <w:rsid w:val="004D3D71"/>
    <w:rsid w:val="004D5046"/>
    <w:rsid w:val="004D51C6"/>
    <w:rsid w:val="004D58E6"/>
    <w:rsid w:val="004D746F"/>
    <w:rsid w:val="004D7BDF"/>
    <w:rsid w:val="004E0D52"/>
    <w:rsid w:val="004E0E28"/>
    <w:rsid w:val="004E4820"/>
    <w:rsid w:val="004E5358"/>
    <w:rsid w:val="004E5A42"/>
    <w:rsid w:val="004E6C5A"/>
    <w:rsid w:val="004E770A"/>
    <w:rsid w:val="004E7C7C"/>
    <w:rsid w:val="004F1376"/>
    <w:rsid w:val="004F3617"/>
    <w:rsid w:val="004F38D5"/>
    <w:rsid w:val="004F5483"/>
    <w:rsid w:val="005004B5"/>
    <w:rsid w:val="005006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4F44"/>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1215"/>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6A4"/>
    <w:rsid w:val="00662AD4"/>
    <w:rsid w:val="00662F98"/>
    <w:rsid w:val="00664271"/>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B7942"/>
    <w:rsid w:val="006C028D"/>
    <w:rsid w:val="006C0A02"/>
    <w:rsid w:val="006C1F62"/>
    <w:rsid w:val="006C41A1"/>
    <w:rsid w:val="006C500C"/>
    <w:rsid w:val="006C5B58"/>
    <w:rsid w:val="006C6516"/>
    <w:rsid w:val="006C72BD"/>
    <w:rsid w:val="006C753A"/>
    <w:rsid w:val="006D0382"/>
    <w:rsid w:val="006D05AA"/>
    <w:rsid w:val="006D1293"/>
    <w:rsid w:val="006D13C5"/>
    <w:rsid w:val="006D43BE"/>
    <w:rsid w:val="006D540A"/>
    <w:rsid w:val="006D578F"/>
    <w:rsid w:val="006D60EC"/>
    <w:rsid w:val="006D6BE1"/>
    <w:rsid w:val="006D7785"/>
    <w:rsid w:val="006D79B4"/>
    <w:rsid w:val="006E591B"/>
    <w:rsid w:val="006F0AD2"/>
    <w:rsid w:val="006F0DB3"/>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3F98"/>
    <w:rsid w:val="007464C7"/>
    <w:rsid w:val="00747ACF"/>
    <w:rsid w:val="00752FD5"/>
    <w:rsid w:val="00754134"/>
    <w:rsid w:val="0075468B"/>
    <w:rsid w:val="007566E8"/>
    <w:rsid w:val="007577D1"/>
    <w:rsid w:val="00760B90"/>
    <w:rsid w:val="00763067"/>
    <w:rsid w:val="00763552"/>
    <w:rsid w:val="00763ABA"/>
    <w:rsid w:val="007673FA"/>
    <w:rsid w:val="00767F39"/>
    <w:rsid w:val="00772119"/>
    <w:rsid w:val="00773036"/>
    <w:rsid w:val="00773250"/>
    <w:rsid w:val="00774D28"/>
    <w:rsid w:val="00775212"/>
    <w:rsid w:val="007812AB"/>
    <w:rsid w:val="007818F3"/>
    <w:rsid w:val="0078210D"/>
    <w:rsid w:val="00782942"/>
    <w:rsid w:val="0078369E"/>
    <w:rsid w:val="00785122"/>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0BEB"/>
    <w:rsid w:val="007D21DC"/>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19C5"/>
    <w:rsid w:val="00801E9A"/>
    <w:rsid w:val="00801EB4"/>
    <w:rsid w:val="00803B6F"/>
    <w:rsid w:val="00804F92"/>
    <w:rsid w:val="008056FA"/>
    <w:rsid w:val="00806147"/>
    <w:rsid w:val="00807A4F"/>
    <w:rsid w:val="00812E3E"/>
    <w:rsid w:val="00814DD9"/>
    <w:rsid w:val="008158EB"/>
    <w:rsid w:val="008169E7"/>
    <w:rsid w:val="0081766A"/>
    <w:rsid w:val="0082283B"/>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B15"/>
    <w:rsid w:val="00887FA6"/>
    <w:rsid w:val="008911C0"/>
    <w:rsid w:val="00892062"/>
    <w:rsid w:val="0089360E"/>
    <w:rsid w:val="00893FA3"/>
    <w:rsid w:val="00894C5C"/>
    <w:rsid w:val="00897B11"/>
    <w:rsid w:val="008A0C5A"/>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0B6"/>
    <w:rsid w:val="00942103"/>
    <w:rsid w:val="00944DE9"/>
    <w:rsid w:val="009463FC"/>
    <w:rsid w:val="00947DE7"/>
    <w:rsid w:val="009519A8"/>
    <w:rsid w:val="0095201B"/>
    <w:rsid w:val="0095209A"/>
    <w:rsid w:val="00954FBD"/>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1D27"/>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13E9"/>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3613"/>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2BF"/>
    <w:rsid w:val="00AB23AD"/>
    <w:rsid w:val="00AB4084"/>
    <w:rsid w:val="00AB6448"/>
    <w:rsid w:val="00AB6470"/>
    <w:rsid w:val="00AC1B51"/>
    <w:rsid w:val="00AC2ADC"/>
    <w:rsid w:val="00AC3A15"/>
    <w:rsid w:val="00AC3DDD"/>
    <w:rsid w:val="00AC57BC"/>
    <w:rsid w:val="00AC5C2F"/>
    <w:rsid w:val="00AD21EF"/>
    <w:rsid w:val="00AD236D"/>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6BA4"/>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3A97"/>
    <w:rsid w:val="00C043B4"/>
    <w:rsid w:val="00C0507D"/>
    <w:rsid w:val="00C050AB"/>
    <w:rsid w:val="00C05528"/>
    <w:rsid w:val="00C05937"/>
    <w:rsid w:val="00C05F7A"/>
    <w:rsid w:val="00C06E27"/>
    <w:rsid w:val="00C07B71"/>
    <w:rsid w:val="00C11F74"/>
    <w:rsid w:val="00C132BB"/>
    <w:rsid w:val="00C14BC8"/>
    <w:rsid w:val="00C152A3"/>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71E"/>
    <w:rsid w:val="00D20A59"/>
    <w:rsid w:val="00D21198"/>
    <w:rsid w:val="00D21395"/>
    <w:rsid w:val="00D21AA8"/>
    <w:rsid w:val="00D22282"/>
    <w:rsid w:val="00D22628"/>
    <w:rsid w:val="00D25401"/>
    <w:rsid w:val="00D25B2F"/>
    <w:rsid w:val="00D26745"/>
    <w:rsid w:val="00D319B1"/>
    <w:rsid w:val="00D32D1C"/>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87A69"/>
    <w:rsid w:val="00D91DFA"/>
    <w:rsid w:val="00D93E20"/>
    <w:rsid w:val="00D95648"/>
    <w:rsid w:val="00D9680C"/>
    <w:rsid w:val="00DA1A7A"/>
    <w:rsid w:val="00DA27B6"/>
    <w:rsid w:val="00DA2E6F"/>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1134"/>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695"/>
    <w:rsid w:val="00EE7AFA"/>
    <w:rsid w:val="00EF257B"/>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4B0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2460"/>
    <w:rsid w:val="00F929C1"/>
    <w:rsid w:val="00F97CFF"/>
    <w:rsid w:val="00FA1EB3"/>
    <w:rsid w:val="00FA2F8B"/>
    <w:rsid w:val="00FA5173"/>
    <w:rsid w:val="00FA7449"/>
    <w:rsid w:val="00FB0346"/>
    <w:rsid w:val="00FB1DE1"/>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E939CB"/>
  <w15:docId w15:val="{3179AE58-571A-4EAD-B4A7-36A9BE322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5A1D32"/>
    <w:pPr>
      <w:spacing w:after="240"/>
      <w:jc w:val="both"/>
    </w:pPr>
    <w:rPr>
      <w:sz w:val="24"/>
      <w:lang w:val="fr-FR" w:eastAsia="en-US"/>
    </w:rPr>
  </w:style>
  <w:style w:type="paragraph" w:styleId="berschrift1">
    <w:name w:val="heading 1"/>
    <w:basedOn w:val="Standard"/>
    <w:next w:val="Text1"/>
    <w:qFormat/>
    <w:rsid w:val="00BF6AA3"/>
    <w:pPr>
      <w:keepNext/>
      <w:numPr>
        <w:numId w:val="3"/>
      </w:numPr>
      <w:spacing w:before="240"/>
      <w:outlineLvl w:val="0"/>
    </w:pPr>
    <w:rPr>
      <w:b/>
      <w:smallCaps/>
    </w:rPr>
  </w:style>
  <w:style w:type="paragraph" w:styleId="berschrift2">
    <w:name w:val="heading 2"/>
    <w:basedOn w:val="Standard"/>
    <w:next w:val="Text2"/>
    <w:qFormat/>
    <w:pPr>
      <w:keepNext/>
      <w:numPr>
        <w:ilvl w:val="1"/>
        <w:numId w:val="3"/>
      </w:numPr>
      <w:outlineLvl w:val="1"/>
    </w:pPr>
    <w:rPr>
      <w:b/>
    </w:rPr>
  </w:style>
  <w:style w:type="paragraph" w:styleId="berschrift3">
    <w:name w:val="heading 3"/>
    <w:basedOn w:val="Standard"/>
    <w:next w:val="Text3"/>
    <w:link w:val="berschrift3Zchn"/>
    <w:qFormat/>
    <w:pPr>
      <w:keepNext/>
      <w:numPr>
        <w:ilvl w:val="2"/>
        <w:numId w:val="3"/>
      </w:numPr>
      <w:outlineLvl w:val="2"/>
    </w:pPr>
    <w:rPr>
      <w:i/>
    </w:rPr>
  </w:style>
  <w:style w:type="paragraph" w:styleId="berschrift4">
    <w:name w:val="heading 4"/>
    <w:basedOn w:val="Standard"/>
    <w:next w:val="Text4"/>
    <w:qFormat/>
    <w:pPr>
      <w:keepNext/>
      <w:numPr>
        <w:ilvl w:val="3"/>
        <w:numId w:val="3"/>
      </w:numPr>
      <w:outlineLvl w:val="3"/>
    </w:pPr>
  </w:style>
  <w:style w:type="paragraph" w:styleId="berschrift5">
    <w:name w:val="heading 5"/>
    <w:basedOn w:val="Standard"/>
    <w:next w:val="Standard"/>
    <w:pPr>
      <w:tabs>
        <w:tab w:val="num" w:pos="0"/>
      </w:tabs>
      <w:spacing w:before="240" w:after="60"/>
      <w:outlineLvl w:val="4"/>
    </w:pPr>
    <w:rPr>
      <w:rFonts w:ascii="Arial" w:hAnsi="Arial"/>
      <w:sz w:val="22"/>
    </w:rPr>
  </w:style>
  <w:style w:type="paragraph" w:styleId="berschrift6">
    <w:name w:val="heading 6"/>
    <w:basedOn w:val="Standard"/>
    <w:next w:val="Standard"/>
    <w:pPr>
      <w:tabs>
        <w:tab w:val="num" w:pos="0"/>
      </w:tabs>
      <w:spacing w:before="240" w:after="60"/>
      <w:outlineLvl w:val="5"/>
    </w:pPr>
    <w:rPr>
      <w:rFonts w:ascii="Arial" w:hAnsi="Arial"/>
      <w:i/>
      <w:sz w:val="22"/>
    </w:rPr>
  </w:style>
  <w:style w:type="paragraph" w:styleId="berschrift7">
    <w:name w:val="heading 7"/>
    <w:basedOn w:val="Standard"/>
    <w:next w:val="Standard"/>
    <w:pPr>
      <w:tabs>
        <w:tab w:val="num" w:pos="0"/>
      </w:tabs>
      <w:spacing w:before="240" w:after="60"/>
      <w:outlineLvl w:val="6"/>
    </w:pPr>
    <w:rPr>
      <w:rFonts w:ascii="Arial" w:hAnsi="Arial"/>
      <w:sz w:val="20"/>
    </w:rPr>
  </w:style>
  <w:style w:type="paragraph" w:styleId="berschrift8">
    <w:name w:val="heading 8"/>
    <w:basedOn w:val="Standard"/>
    <w:next w:val="Standard"/>
    <w:pPr>
      <w:tabs>
        <w:tab w:val="num" w:pos="0"/>
      </w:tabs>
      <w:spacing w:before="240" w:after="60"/>
      <w:outlineLvl w:val="7"/>
    </w:pPr>
    <w:rPr>
      <w:rFonts w:ascii="Arial" w:hAnsi="Arial"/>
      <w:i/>
      <w:sz w:val="20"/>
    </w:rPr>
  </w:style>
  <w:style w:type="paragraph" w:styleId="berschrift9">
    <w:name w:val="heading 9"/>
    <w:basedOn w:val="Standard"/>
    <w:next w:val="Standard"/>
    <w:pPr>
      <w:tabs>
        <w:tab w:val="num" w:pos="0"/>
      </w:tabs>
      <w:spacing w:before="240" w:after="60"/>
      <w:outlineLvl w:val="8"/>
    </w:pPr>
    <w:rPr>
      <w:rFonts w:ascii="Arial" w:hAnsi="Arial"/>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1">
    <w:name w:val="Text 1"/>
    <w:basedOn w:val="Standard"/>
    <w:pPr>
      <w:ind w:left="482"/>
    </w:pPr>
  </w:style>
  <w:style w:type="paragraph" w:customStyle="1" w:styleId="Text2">
    <w:name w:val="Text 2"/>
    <w:basedOn w:val="Standard"/>
    <w:pPr>
      <w:tabs>
        <w:tab w:val="left" w:pos="2302"/>
      </w:tabs>
      <w:ind w:left="1202"/>
    </w:pPr>
  </w:style>
  <w:style w:type="paragraph" w:customStyle="1" w:styleId="Text3">
    <w:name w:val="Text 3"/>
    <w:basedOn w:val="Standard"/>
    <w:pPr>
      <w:tabs>
        <w:tab w:val="left" w:pos="2302"/>
      </w:tabs>
      <w:ind w:left="1202"/>
    </w:pPr>
  </w:style>
  <w:style w:type="paragraph" w:customStyle="1" w:styleId="Text4">
    <w:name w:val="Text 4"/>
    <w:basedOn w:val="Standard"/>
    <w:pPr>
      <w:tabs>
        <w:tab w:val="left" w:pos="2302"/>
      </w:tabs>
      <w:ind w:left="1202"/>
    </w:pPr>
  </w:style>
  <w:style w:type="paragraph" w:customStyle="1" w:styleId="Address">
    <w:name w:val="Address"/>
    <w:basedOn w:val="Standard"/>
    <w:pPr>
      <w:spacing w:after="0"/>
      <w:jc w:val="left"/>
    </w:pPr>
  </w:style>
  <w:style w:type="paragraph" w:customStyle="1" w:styleId="AddressTL">
    <w:name w:val="AddressTL"/>
    <w:basedOn w:val="Standard"/>
    <w:next w:val="Standard"/>
    <w:pPr>
      <w:spacing w:after="720"/>
      <w:jc w:val="left"/>
    </w:pPr>
  </w:style>
  <w:style w:type="paragraph" w:customStyle="1" w:styleId="AddressTR">
    <w:name w:val="AddressTR"/>
    <w:basedOn w:val="Standard"/>
    <w:next w:val="Standard"/>
    <w:pPr>
      <w:spacing w:after="720"/>
      <w:ind w:left="5103"/>
      <w:jc w:val="left"/>
    </w:pPr>
  </w:style>
  <w:style w:type="paragraph" w:styleId="Blocktext">
    <w:name w:val="Block Text"/>
    <w:basedOn w:val="Standard"/>
    <w:pPr>
      <w:spacing w:after="120"/>
      <w:ind w:left="1440" w:right="1440"/>
    </w:pPr>
  </w:style>
  <w:style w:type="paragraph" w:styleId="Textkrper">
    <w:name w:val="Body Text"/>
    <w:basedOn w:val="Standard"/>
    <w:pPr>
      <w:spacing w:after="120"/>
    </w:pPr>
  </w:style>
  <w:style w:type="paragraph" w:styleId="Textkrper2">
    <w:name w:val="Body Text 2"/>
    <w:basedOn w:val="Standard"/>
    <w:pPr>
      <w:spacing w:after="120" w:line="480" w:lineRule="auto"/>
    </w:pPr>
  </w:style>
  <w:style w:type="paragraph" w:styleId="Textkrper3">
    <w:name w:val="Body Text 3"/>
    <w:basedOn w:val="Standard"/>
    <w:pPr>
      <w:spacing w:after="120"/>
    </w:pPr>
    <w:rPr>
      <w:sz w:val="16"/>
    </w:rPr>
  </w:style>
  <w:style w:type="paragraph" w:styleId="Textkrper-Erstzeileneinzug">
    <w:name w:val="Body Text First Indent"/>
    <w:basedOn w:val="Textkrper"/>
    <w:pPr>
      <w:ind w:firstLine="210"/>
    </w:pPr>
  </w:style>
  <w:style w:type="paragraph" w:styleId="Textkrper-Zeileneinzug">
    <w:name w:val="Body Text Indent"/>
    <w:basedOn w:val="Standard"/>
    <w:pPr>
      <w:spacing w:after="120"/>
      <w:ind w:left="283"/>
    </w:pPr>
  </w:style>
  <w:style w:type="paragraph" w:styleId="Textkrper-Erstzeileneinzug2">
    <w:name w:val="Body Text First Indent 2"/>
    <w:basedOn w:val="Textkrper-Zeileneinzug"/>
    <w:pPr>
      <w:ind w:firstLine="210"/>
    </w:pPr>
  </w:style>
  <w:style w:type="paragraph" w:styleId="Textkrper-Einzug2">
    <w:name w:val="Body Text Indent 2"/>
    <w:basedOn w:val="Standard"/>
    <w:pPr>
      <w:spacing w:after="120" w:line="480" w:lineRule="auto"/>
      <w:ind w:left="283"/>
    </w:pPr>
  </w:style>
  <w:style w:type="paragraph" w:styleId="Textkrper-Einzug3">
    <w:name w:val="Body Text Indent 3"/>
    <w:basedOn w:val="Standard"/>
    <w:pPr>
      <w:spacing w:after="120"/>
      <w:ind w:left="283"/>
    </w:pPr>
    <w:rPr>
      <w:sz w:val="16"/>
    </w:rPr>
  </w:style>
  <w:style w:type="paragraph" w:styleId="Beschriftung">
    <w:name w:val="caption"/>
    <w:basedOn w:val="Standard"/>
    <w:next w:val="Standard"/>
    <w:pPr>
      <w:spacing w:before="120" w:after="120"/>
    </w:pPr>
    <w:rPr>
      <w:b/>
    </w:rPr>
  </w:style>
  <w:style w:type="paragraph" w:customStyle="1" w:styleId="ChapterTitle">
    <w:name w:val="ChapterTitle"/>
    <w:basedOn w:val="Standard"/>
    <w:next w:val="SectionTitle"/>
    <w:pPr>
      <w:keepNext/>
      <w:spacing w:after="480"/>
      <w:jc w:val="center"/>
    </w:pPr>
    <w:rPr>
      <w:b/>
      <w:sz w:val="32"/>
    </w:rPr>
  </w:style>
  <w:style w:type="paragraph" w:customStyle="1" w:styleId="SectionTitle">
    <w:name w:val="SectionTitle"/>
    <w:basedOn w:val="Standard"/>
    <w:next w:val="berschrift1"/>
    <w:pPr>
      <w:keepNext/>
      <w:spacing w:after="480"/>
      <w:jc w:val="center"/>
    </w:pPr>
    <w:rPr>
      <w:b/>
      <w:smallCaps/>
      <w:sz w:val="28"/>
    </w:rPr>
  </w:style>
  <w:style w:type="paragraph" w:styleId="Gruformel">
    <w:name w:val="Closing"/>
    <w:basedOn w:val="Standard"/>
    <w:pPr>
      <w:ind w:left="4252"/>
    </w:pPr>
  </w:style>
  <w:style w:type="paragraph" w:styleId="Kommentartext">
    <w:name w:val="annotation text"/>
    <w:basedOn w:val="Standard"/>
    <w:link w:val="KommentartextZchn"/>
    <w:qFormat/>
    <w:rPr>
      <w:sz w:val="20"/>
    </w:rPr>
  </w:style>
  <w:style w:type="paragraph" w:styleId="Datum">
    <w:name w:val="Date"/>
    <w:basedOn w:val="Standard"/>
    <w:next w:val="References"/>
    <w:pPr>
      <w:spacing w:after="0"/>
      <w:ind w:left="5103" w:right="-567"/>
      <w:jc w:val="left"/>
    </w:pPr>
  </w:style>
  <w:style w:type="paragraph" w:customStyle="1" w:styleId="References">
    <w:name w:val="References"/>
    <w:basedOn w:val="Standard"/>
    <w:next w:val="AddressTR"/>
    <w:pPr>
      <w:ind w:left="5103"/>
      <w:jc w:val="left"/>
    </w:pPr>
    <w:rPr>
      <w:sz w:val="20"/>
    </w:rPr>
  </w:style>
  <w:style w:type="paragraph" w:styleId="Dokumentstruktur">
    <w:name w:val="Document Map"/>
    <w:basedOn w:val="Standard"/>
    <w:semiHidden/>
    <w:pPr>
      <w:shd w:val="clear" w:color="auto" w:fill="000080"/>
    </w:pPr>
    <w:rPr>
      <w:rFonts w:ascii="Tahoma" w:hAnsi="Tahoma"/>
    </w:rPr>
  </w:style>
  <w:style w:type="paragraph" w:customStyle="1" w:styleId="DoubSign">
    <w:name w:val="DoubSign"/>
    <w:basedOn w:val="Standard"/>
    <w:next w:val="Enclosures"/>
    <w:pPr>
      <w:tabs>
        <w:tab w:val="left" w:pos="5103"/>
      </w:tabs>
      <w:spacing w:before="1200" w:after="0"/>
      <w:jc w:val="left"/>
    </w:pPr>
  </w:style>
  <w:style w:type="paragraph" w:customStyle="1" w:styleId="Enclosures">
    <w:name w:val="Enclosures"/>
    <w:basedOn w:val="Standard"/>
    <w:pPr>
      <w:keepNext/>
      <w:keepLines/>
      <w:tabs>
        <w:tab w:val="left" w:pos="5642"/>
      </w:tabs>
      <w:spacing w:before="480" w:after="0"/>
      <w:ind w:left="1191" w:hanging="1191"/>
      <w:jc w:val="left"/>
    </w:pPr>
  </w:style>
  <w:style w:type="paragraph" w:styleId="Endnotentext">
    <w:name w:val="endnote text"/>
    <w:basedOn w:val="Standard"/>
    <w:semiHidden/>
    <w:rPr>
      <w:sz w:val="20"/>
    </w:rPr>
  </w:style>
  <w:style w:type="paragraph" w:styleId="Umschlagadresse">
    <w:name w:val="envelope address"/>
    <w:basedOn w:val="Standard"/>
    <w:pPr>
      <w:framePr w:w="7920" w:h="1980" w:hRule="exact" w:hSpace="180" w:wrap="auto" w:hAnchor="page" w:xAlign="center" w:yAlign="bottom"/>
      <w:spacing w:after="0"/>
    </w:pPr>
  </w:style>
  <w:style w:type="paragraph" w:styleId="Umschlagabsenderadresse">
    <w:name w:val="envelope return"/>
    <w:basedOn w:val="Standard"/>
    <w:pPr>
      <w:spacing w:after="0"/>
    </w:pPr>
    <w:rPr>
      <w:sz w:val="20"/>
    </w:rPr>
  </w:style>
  <w:style w:type="paragraph" w:styleId="Fuzeile">
    <w:name w:val="footer"/>
    <w:basedOn w:val="Standard"/>
    <w:link w:val="FuzeileZchn"/>
    <w:uiPriority w:val="99"/>
    <w:pPr>
      <w:spacing w:after="0"/>
      <w:ind w:right="-567"/>
      <w:jc w:val="left"/>
    </w:pPr>
    <w:rPr>
      <w:rFonts w:ascii="Arial" w:hAnsi="Arial"/>
      <w:sz w:val="16"/>
      <w:lang w:eastAsia="x-none"/>
    </w:rPr>
  </w:style>
  <w:style w:type="paragraph" w:styleId="Funotentext">
    <w:name w:val="footnote text"/>
    <w:basedOn w:val="Standard"/>
    <w:pPr>
      <w:ind w:left="357" w:hanging="357"/>
    </w:pPr>
    <w:rPr>
      <w:sz w:val="20"/>
    </w:rPr>
  </w:style>
  <w:style w:type="paragraph" w:styleId="Kopfzeile">
    <w:name w:val="header"/>
    <w:basedOn w:val="Standard"/>
    <w:link w:val="KopfzeileZchn"/>
    <w:uiPriority w:val="99"/>
    <w:pPr>
      <w:tabs>
        <w:tab w:val="center" w:pos="4153"/>
        <w:tab w:val="right" w:pos="8306"/>
      </w:tabs>
    </w:pPr>
    <w:rPr>
      <w:lang w:eastAsia="x-none"/>
    </w:rPr>
  </w:style>
  <w:style w:type="paragraph" w:styleId="Index1">
    <w:name w:val="index 1"/>
    <w:basedOn w:val="Standard"/>
    <w:next w:val="Standard"/>
    <w:autoRedefine/>
    <w:semiHidden/>
    <w:pPr>
      <w:ind w:left="240" w:hanging="240"/>
    </w:pPr>
  </w:style>
  <w:style w:type="paragraph" w:styleId="Index2">
    <w:name w:val="index 2"/>
    <w:basedOn w:val="Standard"/>
    <w:next w:val="Standard"/>
    <w:autoRedefine/>
    <w:semiHidden/>
    <w:pPr>
      <w:ind w:left="480" w:hanging="240"/>
    </w:pPr>
  </w:style>
  <w:style w:type="paragraph" w:styleId="Index3">
    <w:name w:val="index 3"/>
    <w:basedOn w:val="Standard"/>
    <w:next w:val="Standard"/>
    <w:autoRedefine/>
    <w:semiHidden/>
    <w:pPr>
      <w:ind w:left="720" w:hanging="240"/>
    </w:pPr>
  </w:style>
  <w:style w:type="paragraph" w:styleId="Index4">
    <w:name w:val="index 4"/>
    <w:basedOn w:val="Standard"/>
    <w:next w:val="Standard"/>
    <w:autoRedefine/>
    <w:semiHidden/>
    <w:pPr>
      <w:ind w:left="960" w:hanging="240"/>
    </w:pPr>
  </w:style>
  <w:style w:type="paragraph" w:styleId="Index5">
    <w:name w:val="index 5"/>
    <w:basedOn w:val="Standard"/>
    <w:next w:val="Standard"/>
    <w:autoRedefine/>
    <w:semiHidden/>
    <w:pPr>
      <w:ind w:left="1200" w:hanging="240"/>
    </w:pPr>
  </w:style>
  <w:style w:type="paragraph" w:styleId="Index6">
    <w:name w:val="index 6"/>
    <w:basedOn w:val="Standard"/>
    <w:next w:val="Standard"/>
    <w:autoRedefine/>
    <w:semiHidden/>
    <w:pPr>
      <w:ind w:left="1440" w:hanging="240"/>
    </w:pPr>
  </w:style>
  <w:style w:type="paragraph" w:styleId="Index7">
    <w:name w:val="index 7"/>
    <w:basedOn w:val="Standard"/>
    <w:next w:val="Standard"/>
    <w:autoRedefine/>
    <w:semiHidden/>
    <w:pPr>
      <w:ind w:left="1680" w:hanging="240"/>
    </w:pPr>
  </w:style>
  <w:style w:type="paragraph" w:styleId="Index8">
    <w:name w:val="index 8"/>
    <w:basedOn w:val="Standard"/>
    <w:next w:val="Standard"/>
    <w:autoRedefine/>
    <w:semiHidden/>
    <w:pPr>
      <w:ind w:left="1920" w:hanging="240"/>
    </w:pPr>
  </w:style>
  <w:style w:type="paragraph" w:styleId="Index9">
    <w:name w:val="index 9"/>
    <w:basedOn w:val="Standard"/>
    <w:next w:val="Standard"/>
    <w:autoRedefine/>
    <w:semiHidden/>
    <w:pPr>
      <w:ind w:left="2160" w:hanging="240"/>
    </w:pPr>
  </w:style>
  <w:style w:type="paragraph" w:styleId="Indexberschrift">
    <w:name w:val="index heading"/>
    <w:basedOn w:val="Standard"/>
    <w:next w:val="Index1"/>
    <w:semiHidden/>
    <w:rPr>
      <w:rFonts w:ascii="Arial" w:hAnsi="Arial"/>
      <w:b/>
    </w:rPr>
  </w:style>
  <w:style w:type="paragraph" w:styleId="Liste">
    <w:name w:val="List"/>
    <w:basedOn w:val="Standard"/>
    <w:pPr>
      <w:ind w:left="283" w:hanging="283"/>
    </w:pPr>
  </w:style>
  <w:style w:type="paragraph" w:styleId="Liste2">
    <w:name w:val="List 2"/>
    <w:basedOn w:val="Standard"/>
    <w:pPr>
      <w:ind w:left="566" w:hanging="283"/>
    </w:pPr>
  </w:style>
  <w:style w:type="paragraph" w:styleId="Liste3">
    <w:name w:val="List 3"/>
    <w:basedOn w:val="Standard"/>
    <w:pPr>
      <w:ind w:left="849" w:hanging="283"/>
    </w:pPr>
  </w:style>
  <w:style w:type="paragraph" w:styleId="Liste4">
    <w:name w:val="List 4"/>
    <w:basedOn w:val="Standard"/>
    <w:pPr>
      <w:ind w:left="1132" w:hanging="283"/>
    </w:pPr>
  </w:style>
  <w:style w:type="paragraph" w:styleId="Liste5">
    <w:name w:val="List 5"/>
    <w:basedOn w:val="Standard"/>
    <w:pPr>
      <w:ind w:left="1415" w:hanging="283"/>
    </w:pPr>
  </w:style>
  <w:style w:type="paragraph" w:styleId="Aufzhlungszeichen">
    <w:name w:val="List Bullet"/>
    <w:basedOn w:val="Standard"/>
    <w:pPr>
      <w:numPr>
        <w:numId w:val="4"/>
      </w:numPr>
    </w:pPr>
  </w:style>
  <w:style w:type="paragraph" w:styleId="Aufzhlungszeichen2">
    <w:name w:val="List Bullet 2"/>
    <w:basedOn w:val="Text2"/>
    <w:pPr>
      <w:numPr>
        <w:numId w:val="6"/>
      </w:numPr>
      <w:tabs>
        <w:tab w:val="clear" w:pos="2302"/>
      </w:tabs>
    </w:pPr>
  </w:style>
  <w:style w:type="paragraph" w:styleId="Aufzhlungszeichen3">
    <w:name w:val="List Bullet 3"/>
    <w:basedOn w:val="Text3"/>
    <w:pPr>
      <w:numPr>
        <w:numId w:val="7"/>
      </w:numPr>
      <w:tabs>
        <w:tab w:val="clear" w:pos="2302"/>
      </w:tabs>
    </w:pPr>
  </w:style>
  <w:style w:type="paragraph" w:styleId="Aufzhlungszeichen4">
    <w:name w:val="List Bullet 4"/>
    <w:basedOn w:val="Text4"/>
    <w:pPr>
      <w:numPr>
        <w:numId w:val="8"/>
      </w:numPr>
      <w:tabs>
        <w:tab w:val="clear" w:pos="2302"/>
      </w:tabs>
    </w:pPr>
  </w:style>
  <w:style w:type="paragraph" w:styleId="Aufzhlungszeichen5">
    <w:name w:val="List Bullet 5"/>
    <w:basedOn w:val="Standard"/>
    <w:autoRedefine/>
    <w:pPr>
      <w:numPr>
        <w:numId w:val="1"/>
      </w:numPr>
    </w:pPr>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Listennummer">
    <w:name w:val="List Number"/>
    <w:basedOn w:val="Standard"/>
    <w:pPr>
      <w:numPr>
        <w:numId w:val="14"/>
      </w:numPr>
    </w:pPr>
  </w:style>
  <w:style w:type="paragraph" w:styleId="Listennummer2">
    <w:name w:val="List Number 2"/>
    <w:basedOn w:val="Text2"/>
    <w:pPr>
      <w:numPr>
        <w:numId w:val="16"/>
      </w:numPr>
      <w:tabs>
        <w:tab w:val="clear" w:pos="2302"/>
      </w:tabs>
    </w:pPr>
  </w:style>
  <w:style w:type="paragraph" w:styleId="Listennummer3">
    <w:name w:val="List Number 3"/>
    <w:basedOn w:val="Text3"/>
    <w:pPr>
      <w:numPr>
        <w:numId w:val="17"/>
      </w:numPr>
      <w:tabs>
        <w:tab w:val="clear" w:pos="2302"/>
      </w:tabs>
    </w:pPr>
  </w:style>
  <w:style w:type="paragraph" w:styleId="Listennummer4">
    <w:name w:val="List Number 4"/>
    <w:basedOn w:val="Text4"/>
    <w:pPr>
      <w:numPr>
        <w:numId w:val="18"/>
      </w:numPr>
      <w:tabs>
        <w:tab w:val="clear" w:pos="2302"/>
      </w:tabs>
    </w:pPr>
  </w:style>
  <w:style w:type="paragraph" w:styleId="Listennummer5">
    <w:name w:val="List Number 5"/>
    <w:basedOn w:val="Standard"/>
    <w:pPr>
      <w:numPr>
        <w:numId w:val="2"/>
      </w:numPr>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Nachrichtenkopf">
    <w:name w:val="Message Header"/>
    <w:basedOn w:val="Standar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Standardeinzug">
    <w:name w:val="Normal Indent"/>
    <w:basedOn w:val="Standard"/>
    <w:link w:val="StandardeinzugZchn"/>
    <w:pPr>
      <w:ind w:left="720"/>
    </w:pPr>
    <w:rPr>
      <w:lang w:eastAsia="x-none"/>
    </w:rPr>
  </w:style>
  <w:style w:type="paragraph" w:styleId="Fu-Endnotenberschrift">
    <w:name w:val="Note Heading"/>
    <w:basedOn w:val="Standard"/>
    <w:next w:val="Standard"/>
  </w:style>
  <w:style w:type="paragraph" w:customStyle="1" w:styleId="NoteHead">
    <w:name w:val="NoteHead"/>
    <w:basedOn w:val="Standard"/>
    <w:next w:val="Subject"/>
    <w:pPr>
      <w:spacing w:before="720" w:after="720"/>
      <w:jc w:val="center"/>
    </w:pPr>
    <w:rPr>
      <w:b/>
      <w:smallCaps/>
    </w:rPr>
  </w:style>
  <w:style w:type="paragraph" w:customStyle="1" w:styleId="Subject">
    <w:name w:val="Subject"/>
    <w:basedOn w:val="Standard"/>
    <w:next w:val="Standard"/>
    <w:pPr>
      <w:spacing w:after="480"/>
      <w:ind w:left="1531" w:hanging="1531"/>
      <w:jc w:val="left"/>
    </w:pPr>
    <w:rPr>
      <w:b/>
    </w:rPr>
  </w:style>
  <w:style w:type="paragraph" w:customStyle="1" w:styleId="NoteList">
    <w:name w:val="NoteList"/>
    <w:basedOn w:val="Standard"/>
    <w:next w:val="Subject"/>
    <w:pPr>
      <w:tabs>
        <w:tab w:val="left" w:pos="5823"/>
      </w:tabs>
      <w:spacing w:before="720" w:after="720"/>
      <w:ind w:left="5104" w:hanging="3119"/>
      <w:jc w:val="left"/>
    </w:pPr>
    <w:rPr>
      <w:b/>
      <w:smallCaps/>
    </w:rPr>
  </w:style>
  <w:style w:type="paragraph" w:customStyle="1" w:styleId="NumPar1">
    <w:name w:val="NumPar 1"/>
    <w:basedOn w:val="berschrift1"/>
    <w:next w:val="Text1"/>
    <w:pPr>
      <w:keepNext w:val="0"/>
      <w:spacing w:before="0"/>
      <w:outlineLvl w:val="9"/>
    </w:pPr>
    <w:rPr>
      <w:b w:val="0"/>
      <w:smallCaps w:val="0"/>
    </w:rPr>
  </w:style>
  <w:style w:type="paragraph" w:customStyle="1" w:styleId="NumPar2">
    <w:name w:val="NumPar 2"/>
    <w:basedOn w:val="berschrift2"/>
    <w:next w:val="Text2"/>
    <w:pPr>
      <w:keepNext w:val="0"/>
      <w:outlineLvl w:val="9"/>
    </w:pPr>
    <w:rPr>
      <w:b w:val="0"/>
    </w:rPr>
  </w:style>
  <w:style w:type="paragraph" w:customStyle="1" w:styleId="NumPar3">
    <w:name w:val="NumPar 3"/>
    <w:basedOn w:val="berschrift3"/>
    <w:next w:val="Text3"/>
    <w:pPr>
      <w:keepNext w:val="0"/>
      <w:outlineLvl w:val="9"/>
    </w:pPr>
    <w:rPr>
      <w:i w:val="0"/>
    </w:rPr>
  </w:style>
  <w:style w:type="paragraph" w:customStyle="1" w:styleId="NumPar4">
    <w:name w:val="NumPar 4"/>
    <w:basedOn w:val="berschrift4"/>
    <w:next w:val="Text4"/>
    <w:pPr>
      <w:keepNext w:val="0"/>
      <w:outlineLvl w:val="9"/>
    </w:pPr>
  </w:style>
  <w:style w:type="paragraph" w:customStyle="1" w:styleId="PartTitle">
    <w:name w:val="PartTitle"/>
    <w:basedOn w:val="Standard"/>
    <w:next w:val="ChapterTitle"/>
    <w:pPr>
      <w:keepNext/>
      <w:pageBreakBefore/>
      <w:spacing w:after="480"/>
      <w:jc w:val="center"/>
    </w:pPr>
    <w:rPr>
      <w:b/>
      <w:sz w:val="36"/>
    </w:rPr>
  </w:style>
  <w:style w:type="paragraph" w:styleId="NurText">
    <w:name w:val="Plain Text"/>
    <w:basedOn w:val="Standard"/>
    <w:rPr>
      <w:rFonts w:ascii="Courier New" w:hAnsi="Courier New"/>
      <w:sz w:val="20"/>
    </w:rPr>
  </w:style>
  <w:style w:type="paragraph" w:styleId="Anrede">
    <w:name w:val="Salutation"/>
    <w:basedOn w:val="Standard"/>
    <w:next w:val="Standard"/>
  </w:style>
  <w:style w:type="paragraph" w:styleId="Unterschrift">
    <w:name w:val="Signature"/>
    <w:basedOn w:val="Standard"/>
    <w:next w:val="Enclosures"/>
    <w:pPr>
      <w:tabs>
        <w:tab w:val="left" w:pos="5103"/>
      </w:tabs>
      <w:spacing w:before="1200" w:after="0"/>
      <w:ind w:left="5103"/>
      <w:jc w:val="center"/>
    </w:pPr>
  </w:style>
  <w:style w:type="paragraph" w:styleId="Untertitel">
    <w:name w:val="Subtitle"/>
    <w:basedOn w:val="Standard"/>
    <w:pPr>
      <w:spacing w:after="60"/>
      <w:jc w:val="center"/>
      <w:outlineLvl w:val="1"/>
    </w:pPr>
    <w:rPr>
      <w:rFonts w:ascii="Arial" w:hAnsi="Arial"/>
    </w:rPr>
  </w:style>
  <w:style w:type="paragraph" w:customStyle="1" w:styleId="SubTitle1">
    <w:name w:val="SubTitle 1"/>
    <w:basedOn w:val="Standard"/>
    <w:next w:val="SubTitle2"/>
    <w:pPr>
      <w:jc w:val="center"/>
    </w:pPr>
    <w:rPr>
      <w:b/>
      <w:sz w:val="40"/>
    </w:rPr>
  </w:style>
  <w:style w:type="paragraph" w:customStyle="1" w:styleId="SubTitle2">
    <w:name w:val="SubTitle 2"/>
    <w:basedOn w:val="Standard"/>
    <w:pPr>
      <w:jc w:val="center"/>
    </w:pPr>
    <w:rPr>
      <w:b/>
      <w:sz w:val="32"/>
    </w:rPr>
  </w:style>
  <w:style w:type="paragraph" w:styleId="Rechtsgrundlagenverzeichnis">
    <w:name w:val="table of authorities"/>
    <w:basedOn w:val="Standard"/>
    <w:next w:val="Standard"/>
    <w:semiHidden/>
    <w:pPr>
      <w:ind w:left="240" w:hanging="240"/>
    </w:pPr>
  </w:style>
  <w:style w:type="paragraph" w:styleId="Abbildungsverzeichnis">
    <w:name w:val="table of figures"/>
    <w:basedOn w:val="Standard"/>
    <w:next w:val="Standard"/>
    <w:semiHidden/>
    <w:pPr>
      <w:ind w:left="480" w:hanging="480"/>
    </w:pPr>
  </w:style>
  <w:style w:type="paragraph" w:styleId="Titel">
    <w:name w:val="Title"/>
    <w:basedOn w:val="Standard"/>
    <w:next w:val="SubTitle1"/>
    <w:pPr>
      <w:spacing w:after="480"/>
      <w:jc w:val="center"/>
    </w:pPr>
    <w:rPr>
      <w:b/>
      <w:kern w:val="28"/>
      <w:sz w:val="48"/>
    </w:rPr>
  </w:style>
  <w:style w:type="paragraph" w:styleId="RGV-berschrift">
    <w:name w:val="toa heading"/>
    <w:basedOn w:val="Standard"/>
    <w:next w:val="Standard"/>
    <w:semiHidden/>
    <w:pPr>
      <w:spacing w:before="120"/>
    </w:pPr>
    <w:rPr>
      <w:rFonts w:ascii="Arial" w:hAnsi="Arial"/>
      <w:b/>
    </w:rPr>
  </w:style>
  <w:style w:type="paragraph" w:styleId="Verzeichnis1">
    <w:name w:val="toc 1"/>
    <w:basedOn w:val="Standard"/>
    <w:next w:val="Standard"/>
    <w:semiHidden/>
    <w:pPr>
      <w:tabs>
        <w:tab w:val="right" w:leader="dot" w:pos="8640"/>
      </w:tabs>
      <w:spacing w:before="120" w:after="120"/>
      <w:ind w:left="482" w:right="720" w:hanging="482"/>
    </w:pPr>
    <w:rPr>
      <w:caps/>
    </w:rPr>
  </w:style>
  <w:style w:type="paragraph" w:styleId="Verzeichnis2">
    <w:name w:val="toc 2"/>
    <w:basedOn w:val="Standard"/>
    <w:next w:val="Standard"/>
    <w:semiHidden/>
    <w:pPr>
      <w:tabs>
        <w:tab w:val="right" w:leader="dot" w:pos="8640"/>
      </w:tabs>
      <w:spacing w:before="60" w:after="60"/>
      <w:ind w:left="1077" w:right="720" w:hanging="595"/>
    </w:pPr>
  </w:style>
  <w:style w:type="paragraph" w:styleId="Verzeichnis3">
    <w:name w:val="toc 3"/>
    <w:basedOn w:val="Standard"/>
    <w:next w:val="Standard"/>
    <w:semiHidden/>
    <w:pPr>
      <w:tabs>
        <w:tab w:val="right" w:leader="dot" w:pos="8640"/>
      </w:tabs>
      <w:spacing w:before="60" w:after="60"/>
      <w:ind w:left="1916" w:right="720" w:hanging="839"/>
    </w:pPr>
  </w:style>
  <w:style w:type="paragraph" w:styleId="Verzeichnis4">
    <w:name w:val="toc 4"/>
    <w:basedOn w:val="Standard"/>
    <w:next w:val="Standard"/>
    <w:semiHidden/>
    <w:pPr>
      <w:tabs>
        <w:tab w:val="right" w:leader="dot" w:pos="8641"/>
      </w:tabs>
      <w:spacing w:before="60" w:after="60"/>
      <w:ind w:left="2880" w:right="720" w:hanging="964"/>
    </w:pPr>
  </w:style>
  <w:style w:type="paragraph" w:styleId="Verzeichnis5">
    <w:name w:val="toc 5"/>
    <w:basedOn w:val="Standard"/>
    <w:next w:val="Standard"/>
    <w:semiHidden/>
    <w:pPr>
      <w:tabs>
        <w:tab w:val="right" w:leader="dot" w:pos="8641"/>
      </w:tabs>
      <w:spacing w:before="240" w:after="120"/>
      <w:ind w:right="720"/>
    </w:pPr>
    <w:rPr>
      <w:caps/>
    </w:r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pPr>
      <w:ind w:left="1680"/>
    </w:pPr>
  </w:style>
  <w:style w:type="paragraph" w:styleId="Verzeichnis9">
    <w:name w:val="toc 9"/>
    <w:basedOn w:val="Standard"/>
    <w:next w:val="Standard"/>
    <w:autoRedefine/>
    <w:semiHidden/>
    <w:pPr>
      <w:ind w:left="1920"/>
    </w:pPr>
  </w:style>
  <w:style w:type="paragraph" w:customStyle="1" w:styleId="YReferences">
    <w:name w:val="YReferences"/>
    <w:basedOn w:val="Standard"/>
    <w:next w:val="Standard"/>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Standard"/>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Standard"/>
    <w:pPr>
      <w:numPr>
        <w:ilvl w:val="1"/>
        <w:numId w:val="14"/>
      </w:numPr>
    </w:pPr>
  </w:style>
  <w:style w:type="paragraph" w:customStyle="1" w:styleId="ListNumberLevel3">
    <w:name w:val="List Number (Level 3)"/>
    <w:basedOn w:val="Standard"/>
    <w:pPr>
      <w:numPr>
        <w:ilvl w:val="2"/>
        <w:numId w:val="14"/>
      </w:numPr>
    </w:pPr>
  </w:style>
  <w:style w:type="paragraph" w:customStyle="1" w:styleId="ListNumberLevel4">
    <w:name w:val="List Number (Level 4)"/>
    <w:basedOn w:val="Standard"/>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Inhaltsverzeichnisberschrift">
    <w:name w:val="TOC Heading"/>
    <w:basedOn w:val="Standard"/>
    <w:next w:val="Standard"/>
    <w:pPr>
      <w:keepNext/>
      <w:spacing w:before="240"/>
      <w:jc w:val="center"/>
    </w:pPr>
    <w:rPr>
      <w:b/>
    </w:rPr>
  </w:style>
  <w:style w:type="paragraph" w:customStyle="1" w:styleId="Contact">
    <w:name w:val="Contact"/>
    <w:basedOn w:val="Standard"/>
    <w:next w:val="Standard"/>
    <w:pPr>
      <w:spacing w:after="480"/>
      <w:ind w:left="567" w:hanging="567"/>
      <w:jc w:val="left"/>
    </w:pPr>
  </w:style>
  <w:style w:type="paragraph" w:customStyle="1" w:styleId="ZCom">
    <w:name w:val="Z_Com"/>
    <w:basedOn w:val="Standard"/>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Standard"/>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unotenzeichen">
    <w:name w:val="footnote reference"/>
    <w:rsid w:val="00CD08CF"/>
    <w:rPr>
      <w:vertAlign w:val="superscript"/>
    </w:rPr>
  </w:style>
  <w:style w:type="table" w:styleId="MittleresRaster3-Akzent2">
    <w:name w:val="Medium Grid 3 Accent 2"/>
    <w:basedOn w:val="NormaleTabelle"/>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Sprechblasentext">
    <w:name w:val="Balloon Text"/>
    <w:basedOn w:val="Standard"/>
    <w:link w:val="SprechblasentextZchn"/>
    <w:uiPriority w:val="99"/>
    <w:semiHidden/>
    <w:rsid w:val="00E52A1D"/>
    <w:rPr>
      <w:rFonts w:ascii="Tahoma" w:hAnsi="Tahoma"/>
      <w:sz w:val="16"/>
      <w:szCs w:val="16"/>
    </w:rPr>
  </w:style>
  <w:style w:type="paragraph" w:customStyle="1" w:styleId="DocumentTitle">
    <w:name w:val="Document Title"/>
    <w:basedOn w:val="Standard"/>
    <w:link w:val="DocumentTitleChar"/>
    <w:qFormat/>
    <w:rsid w:val="002A726D"/>
    <w:pPr>
      <w:jc w:val="center"/>
    </w:pPr>
    <w:rPr>
      <w:rFonts w:ascii="Verdana" w:hAnsi="Verdana"/>
      <w:b/>
      <w:sz w:val="28"/>
      <w:lang w:eastAsia="x-none"/>
    </w:rPr>
  </w:style>
  <w:style w:type="paragraph" w:customStyle="1" w:styleId="Footerapproval">
    <w:name w:val="Footer approval"/>
    <w:basedOn w:val="Fuzeile"/>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uzeile"/>
    <w:link w:val="FooterDateChar"/>
    <w:qFormat/>
    <w:rsid w:val="00EE60CF"/>
    <w:pPr>
      <w:tabs>
        <w:tab w:val="right" w:pos="9240"/>
      </w:tabs>
    </w:pPr>
    <w:rPr>
      <w:rFonts w:ascii="Verdana" w:hAnsi="Verdana"/>
      <w:lang w:val="it-IT"/>
    </w:rPr>
  </w:style>
  <w:style w:type="character" w:customStyle="1" w:styleId="FuzeileZchn">
    <w:name w:val="Fußzeile Zchn"/>
    <w:link w:val="Fuzeile"/>
    <w:uiPriority w:val="99"/>
    <w:rsid w:val="00EE60CF"/>
    <w:rPr>
      <w:rFonts w:ascii="Arial" w:hAnsi="Arial"/>
      <w:sz w:val="16"/>
      <w:lang w:val="fr-FR"/>
    </w:rPr>
  </w:style>
  <w:style w:type="character" w:customStyle="1" w:styleId="ApprovalfooterChar">
    <w:name w:val="Approval_footer Char"/>
    <w:basedOn w:val="FuzeileZchn"/>
    <w:link w:val="Footerapproval"/>
    <w:rsid w:val="00EE60CF"/>
    <w:rPr>
      <w:rFonts w:ascii="Arial" w:hAnsi="Arial"/>
      <w:sz w:val="16"/>
      <w:lang w:val="fr-FR"/>
    </w:rPr>
  </w:style>
  <w:style w:type="paragraph" w:customStyle="1" w:styleId="PageNumber1">
    <w:name w:val="Page Number1"/>
    <w:basedOn w:val="Fuzeile"/>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KopfzeileZchn">
    <w:name w:val="Kopfzeile Zchn"/>
    <w:link w:val="Kopfzeile"/>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Standard"/>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Standardeinzug"/>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Standard"/>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StandardeinzugZchn">
    <w:name w:val="Standardeinzug Zchn"/>
    <w:link w:val="Standardeinzug"/>
    <w:rsid w:val="007A4813"/>
    <w:rPr>
      <w:sz w:val="24"/>
      <w:lang w:val="fr-FR"/>
    </w:rPr>
  </w:style>
  <w:style w:type="character" w:customStyle="1" w:styleId="Bulletpoint1Char">
    <w:name w:val="Bullet point1 Char"/>
    <w:basedOn w:val="StandardeinzugZchn"/>
    <w:link w:val="Bulletpoint1"/>
    <w:rsid w:val="007A4813"/>
    <w:rPr>
      <w:sz w:val="24"/>
      <w:lang w:val="fr-FR"/>
    </w:rPr>
  </w:style>
  <w:style w:type="paragraph" w:customStyle="1" w:styleId="BulletPoint2">
    <w:name w:val="Bullet Point 2"/>
    <w:basedOn w:val="Standardeinzug"/>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Standard"/>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ellenraster">
    <w:name w:val="Table Grid"/>
    <w:basedOn w:val="NormaleTabelle"/>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ormaleTabelle"/>
    <w:rsid w:val="00EF7057"/>
    <w:tblPr/>
  </w:style>
  <w:style w:type="table" w:styleId="TabelleElegant">
    <w:name w:val="Table Elegant"/>
    <w:basedOn w:val="NormaleTabelle"/>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Kommentarzeichen">
    <w:name w:val="annotation reference"/>
    <w:unhideWhenUsed/>
    <w:rsid w:val="00F0066C"/>
    <w:rPr>
      <w:sz w:val="16"/>
      <w:szCs w:val="16"/>
    </w:rPr>
  </w:style>
  <w:style w:type="character" w:customStyle="1" w:styleId="KommentartextZchn">
    <w:name w:val="Kommentartext Zchn"/>
    <w:link w:val="Kommentar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Standard"/>
    <w:semiHidden/>
    <w:rsid w:val="007F7B4F"/>
    <w:pPr>
      <w:tabs>
        <w:tab w:val="num" w:pos="765"/>
      </w:tabs>
      <w:spacing w:after="0"/>
      <w:ind w:left="765" w:hanging="283"/>
      <w:jc w:val="left"/>
    </w:pPr>
    <w:rPr>
      <w:sz w:val="20"/>
      <w:lang w:val="en-GB" w:eastAsia="en-GB"/>
    </w:rPr>
  </w:style>
  <w:style w:type="paragraph" w:customStyle="1" w:styleId="List1">
    <w:name w:val="List 1"/>
    <w:basedOn w:val="Standard"/>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Standard"/>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Standard"/>
    <w:semiHidden/>
    <w:rsid w:val="007F7B4F"/>
    <w:pPr>
      <w:spacing w:after="0"/>
      <w:ind w:left="1080" w:hanging="360"/>
      <w:jc w:val="left"/>
    </w:pPr>
    <w:rPr>
      <w:sz w:val="20"/>
      <w:lang w:val="en-GB" w:eastAsia="en-GB"/>
    </w:rPr>
  </w:style>
  <w:style w:type="paragraph" w:customStyle="1" w:styleId="List51">
    <w:name w:val="List 51"/>
    <w:basedOn w:val="Standard"/>
    <w:semiHidden/>
    <w:rsid w:val="007F7B4F"/>
    <w:pPr>
      <w:numPr>
        <w:numId w:val="21"/>
      </w:numPr>
      <w:spacing w:after="0"/>
      <w:jc w:val="left"/>
    </w:pPr>
    <w:rPr>
      <w:sz w:val="20"/>
      <w:lang w:val="en-GB" w:eastAsia="en-GB"/>
    </w:rPr>
  </w:style>
  <w:style w:type="paragraph" w:customStyle="1" w:styleId="List6">
    <w:name w:val="List 6"/>
    <w:basedOn w:val="Standard"/>
    <w:semiHidden/>
    <w:rsid w:val="007F7B4F"/>
    <w:pPr>
      <w:numPr>
        <w:numId w:val="22"/>
      </w:numPr>
      <w:spacing w:after="0"/>
      <w:jc w:val="left"/>
    </w:pPr>
    <w:rPr>
      <w:sz w:val="20"/>
      <w:lang w:val="en-GB" w:eastAsia="en-GB"/>
    </w:rPr>
  </w:style>
  <w:style w:type="paragraph" w:customStyle="1" w:styleId="List7">
    <w:name w:val="List 7"/>
    <w:basedOn w:val="Standard"/>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Standard"/>
    <w:next w:val="Textkrper"/>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Standard"/>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Standard"/>
    <w:rsid w:val="00BA290F"/>
    <w:pPr>
      <w:suppressLineNumbers/>
      <w:suppressAutoHyphens/>
      <w:spacing w:after="0"/>
      <w:jc w:val="left"/>
    </w:pPr>
    <w:rPr>
      <w:rFonts w:cs="Mangal"/>
      <w:szCs w:val="24"/>
      <w:lang w:val="en-GB" w:eastAsia="ar-SA"/>
    </w:rPr>
  </w:style>
  <w:style w:type="paragraph" w:customStyle="1" w:styleId="BalloonText1">
    <w:name w:val="Balloon Text1"/>
    <w:basedOn w:val="Standard"/>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Standard"/>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Standard"/>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SprechblasentextZchn">
    <w:name w:val="Sprechblasentext Zchn"/>
    <w:link w:val="Sprechblasentext"/>
    <w:uiPriority w:val="99"/>
    <w:semiHidden/>
    <w:rsid w:val="00BA290F"/>
    <w:rPr>
      <w:rFonts w:ascii="Tahoma" w:hAnsi="Tahoma" w:cs="Tahoma"/>
      <w:sz w:val="16"/>
      <w:szCs w:val="16"/>
      <w:lang w:val="fr-FR" w:eastAsia="en-US"/>
    </w:rPr>
  </w:style>
  <w:style w:type="paragraph" w:styleId="Listenabsatz">
    <w:name w:val="List Paragraph"/>
    <w:basedOn w:val="Standard"/>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Kommentarthema">
    <w:name w:val="annotation subject"/>
    <w:basedOn w:val="Kommentartext"/>
    <w:next w:val="Kommentartext"/>
    <w:link w:val="KommentarthemaZchn"/>
    <w:uiPriority w:val="99"/>
    <w:unhideWhenUsed/>
    <w:rsid w:val="00BA290F"/>
    <w:pPr>
      <w:suppressAutoHyphens/>
      <w:spacing w:after="0"/>
      <w:jc w:val="left"/>
    </w:pPr>
    <w:rPr>
      <w:b/>
      <w:bCs/>
      <w:lang w:val="x-none" w:eastAsia="ar-SA"/>
    </w:rPr>
  </w:style>
  <w:style w:type="character" w:customStyle="1" w:styleId="KommentarthemaZchn">
    <w:name w:val="Kommentarthema Zchn"/>
    <w:link w:val="Kommentarthema"/>
    <w:uiPriority w:val="99"/>
    <w:rsid w:val="00BA290F"/>
    <w:rPr>
      <w:b/>
      <w:bCs/>
      <w:lang w:val="x-none" w:eastAsia="ar-SA"/>
    </w:rPr>
  </w:style>
  <w:style w:type="paragraph" w:styleId="berarbeitung">
    <w:name w:val="Revision"/>
    <w:hidden/>
    <w:uiPriority w:val="99"/>
    <w:semiHidden/>
    <w:rsid w:val="00BA290F"/>
    <w:rPr>
      <w:sz w:val="24"/>
      <w:szCs w:val="24"/>
      <w:lang w:eastAsia="ar-SA"/>
    </w:rPr>
  </w:style>
  <w:style w:type="character" w:styleId="BesuchterLink">
    <w:name w:val="FollowedHyperlink"/>
    <w:uiPriority w:val="99"/>
    <w:unhideWhenUsed/>
    <w:rsid w:val="00BA290F"/>
    <w:rPr>
      <w:color w:val="800080"/>
      <w:u w:val="single"/>
    </w:rPr>
  </w:style>
  <w:style w:type="character" w:customStyle="1" w:styleId="berschrift3Zchn">
    <w:name w:val="Überschrift 3 Zchn"/>
    <w:link w:val="berschrift3"/>
    <w:rsid w:val="005D5129"/>
    <w:rPr>
      <w:i/>
      <w:sz w:val="24"/>
      <w:lang w:val="fr-FR" w:eastAsia="en-US"/>
    </w:rPr>
  </w:style>
  <w:style w:type="character" w:styleId="Endnotenzeichen">
    <w:name w:val="endnote reference"/>
    <w:rsid w:val="007967A9"/>
    <w:rPr>
      <w:vertAlign w:val="superscript"/>
    </w:rPr>
  </w:style>
  <w:style w:type="character" w:customStyle="1" w:styleId="UnresolvedMention1">
    <w:name w:val="Unresolved Mention1"/>
    <w:basedOn w:val="Absatz-Standardschriftart"/>
    <w:uiPriority w:val="99"/>
    <w:semiHidden/>
    <w:unhideWhenUsed/>
    <w:rsid w:val="00D87A69"/>
    <w:rPr>
      <w:color w:val="605E5C"/>
      <w:shd w:val="clear" w:color="auto" w:fill="E1DFDD"/>
    </w:rPr>
  </w:style>
  <w:style w:type="character" w:styleId="NichtaufgelsteErwhnung">
    <w:name w:val="Unresolved Mention"/>
    <w:basedOn w:val="Absatz-Standardschriftart"/>
    <w:uiPriority w:val="99"/>
    <w:semiHidden/>
    <w:unhideWhenUsed/>
    <w:rsid w:val="00C03A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elcome@international.uni-mainz.de"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s://ec.europa.eu/eurostat/statistics-explained/index.php?title=International_Standard_Classification_of_Education_%28ISCED%29"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2015-02-15T23:00:00+00:00</Next_x0020_date_x0020_of_x0020_delivery>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A3</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SS</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81ddc03a3be0ad4330d9ae2f0f2a8ad3">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8881e36d4c01c89c846e5b7509aad3a3"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EB689C96-517C-4A78-BCBA-ACDE8FBBC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4.xml><?xml version="1.0" encoding="utf-8"?>
<ds:datastoreItem xmlns:ds="http://schemas.openxmlformats.org/officeDocument/2006/customXml" ds:itemID="{3436F8C5-574E-4853-ACC5-EA2C7D427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0</TotalTime>
  <Pages>4</Pages>
  <Words>686</Words>
  <Characters>4325</Characters>
  <Application>Microsoft Office Word</Application>
  <DocSecurity>0</DocSecurity>
  <PresentationFormat>Microsoft Word 11.0</PresentationFormat>
  <Lines>36</Lines>
  <Paragraphs>10</Paragraphs>
  <ScaleCrop>false</ScaleCrop>
  <HeadingPairs>
    <vt:vector size="8" baseType="variant">
      <vt:variant>
        <vt:lpstr>Titel</vt:lpstr>
      </vt:variant>
      <vt:variant>
        <vt:i4>1</vt:i4>
      </vt:variant>
      <vt:variant>
        <vt:lpstr>Title</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5001</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A3</dc:creator>
  <cp:keywords>EL4</cp:keywords>
  <cp:lastModifiedBy>Happel, Dr. Daniela</cp:lastModifiedBy>
  <cp:revision>5</cp:revision>
  <cp:lastPrinted>2013-11-06T08:46:00Z</cp:lastPrinted>
  <dcterms:created xsi:type="dcterms:W3CDTF">2026-03-11T07:50:00Z</dcterms:created>
  <dcterms:modified xsi:type="dcterms:W3CDTF">2026-03-13T12:43:00Z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0x010100258AA79CEB83498886A3A08681123250000EE1AE26EE081346B0126385BD9103EC</vt:lpwstr>
  </property>
  <property fmtid="{D5CDD505-2E9C-101B-9397-08002B2CF9AE}" pid="15" name="MSIP_Label_f4cdc456-5864-460f-beda-883d23b78bbb_Enabled">
    <vt:lpwstr>true</vt:lpwstr>
  </property>
  <property fmtid="{D5CDD505-2E9C-101B-9397-08002B2CF9AE}" pid="16" name="MSIP_Label_f4cdc456-5864-460f-beda-883d23b78bbb_SetDate">
    <vt:lpwstr>2023-04-28T13:39:27Z</vt:lpwstr>
  </property>
  <property fmtid="{D5CDD505-2E9C-101B-9397-08002B2CF9AE}" pid="17" name="MSIP_Label_f4cdc456-5864-460f-beda-883d23b78bbb_Method">
    <vt:lpwstr>Privileged</vt:lpwstr>
  </property>
  <property fmtid="{D5CDD505-2E9C-101B-9397-08002B2CF9AE}" pid="18" name="MSIP_Label_f4cdc456-5864-460f-beda-883d23b78bbb_Name">
    <vt:lpwstr>Publicly Available</vt:lpwstr>
  </property>
  <property fmtid="{D5CDD505-2E9C-101B-9397-08002B2CF9AE}" pid="19" name="MSIP_Label_f4cdc456-5864-460f-beda-883d23b78bbb_SiteId">
    <vt:lpwstr>b24c8b06-522c-46fe-9080-70926f8dddb1</vt:lpwstr>
  </property>
  <property fmtid="{D5CDD505-2E9C-101B-9397-08002B2CF9AE}" pid="20" name="MSIP_Label_f4cdc456-5864-460f-beda-883d23b78bbb_ActionId">
    <vt:lpwstr>f712ca04-4f72-45dd-9af8-71874146ca2b</vt:lpwstr>
  </property>
  <property fmtid="{D5CDD505-2E9C-101B-9397-08002B2CF9AE}" pid="21" name="MSIP_Label_f4cdc456-5864-460f-beda-883d23b78bbb_ContentBits">
    <vt:lpwstr>0</vt:lpwstr>
  </property>
</Properties>
</file>